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D6" w:rsidRDefault="00F338B8">
      <w:pPr>
        <w:spacing w:before="1"/>
        <w:ind w:right="-200"/>
        <w:jc w:val="both"/>
        <w:sectPr w:rsidR="006F4FD6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6F4FD6" w:rsidRPr="00815C8A" w:rsidRDefault="00815C8A">
      <w:pPr>
        <w:spacing w:before="447" w:line="321" w:lineRule="atLeast"/>
        <w:ind w:left="1419" w:right="962"/>
        <w:jc w:val="center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lastRenderedPageBreak/>
        <w:t xml:space="preserve">Паспорт дополнительной общеразвивающей программы </w:t>
      </w:r>
      <w:r w:rsidRPr="00815C8A">
        <w:rPr>
          <w:color w:val="000000"/>
          <w:sz w:val="28"/>
          <w:szCs w:val="28"/>
          <w:lang w:val="ru-RU"/>
        </w:rPr>
        <w:t>МБОУ СШ №2 п. Усть-Камчатск</w:t>
      </w:r>
    </w:p>
    <w:p w:rsidR="006F4FD6" w:rsidRPr="00815C8A" w:rsidRDefault="00815C8A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815C8A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44"/>
      </w:tblGrid>
      <w:tr w:rsidR="006F4FD6">
        <w:trPr>
          <w:trHeight w:hRule="exact" w:val="3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0" w:type="dxa"/>
              <w:right w:w="196" w:type="dxa"/>
            </w:tcMar>
            <w:vAlign w:val="center"/>
          </w:tcPr>
          <w:p w:rsidR="006F4FD6" w:rsidRDefault="00815C8A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97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Лёгкая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графика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F4FD6">
        <w:trPr>
          <w:trHeight w:hRule="exact" w:val="6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0" w:type="dxa"/>
              <w:right w:w="714" w:type="dxa"/>
            </w:tcMar>
            <w:vAlign w:val="center"/>
          </w:tcPr>
          <w:p w:rsidR="006F4FD6" w:rsidRDefault="00815C8A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23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Техническая</w:t>
            </w:r>
            <w:proofErr w:type="spellEnd"/>
          </w:p>
        </w:tc>
      </w:tr>
      <w:tr w:rsidR="006F4FD6">
        <w:trPr>
          <w:trHeight w:hRule="exact" w:val="16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6F4FD6" w:rsidRPr="00815C8A" w:rsidRDefault="00815C8A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Ф.И.О. </w:t>
            </w:r>
            <w:r w:rsidRPr="00815C8A">
              <w:rPr>
                <w:color w:val="000000"/>
                <w:spacing w:val="789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педагога, реализующего дополнительную общеобразовательную программу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25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Фризен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Надежда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</w:tr>
      <w:tr w:rsidR="006F4FD6">
        <w:trPr>
          <w:trHeight w:hRule="exact" w:val="3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3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576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6F4FD6" w:rsidRPr="00F338B8">
        <w:trPr>
          <w:trHeight w:hRule="exact" w:val="9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6F4FD6" w:rsidRDefault="00815C8A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64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описание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15" w:type="dxa"/>
            </w:tcMar>
            <w:vAlign w:val="center"/>
          </w:tcPr>
          <w:p w:rsidR="006F4FD6" w:rsidRPr="00815C8A" w:rsidRDefault="00815C8A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Расширять  практические навыки работы на компьютере с использованием программы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Paint</w:t>
            </w:r>
          </w:p>
        </w:tc>
      </w:tr>
      <w:tr w:rsidR="006F4FD6" w:rsidRPr="00F338B8">
        <w:trPr>
          <w:trHeight w:hRule="exact" w:val="9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213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6" w:type="dxa"/>
            </w:tcMar>
            <w:vAlign w:val="center"/>
          </w:tcPr>
          <w:p w:rsidR="006F4FD6" w:rsidRPr="00815C8A" w:rsidRDefault="00815C8A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>Основная цель программы — обучение учащихся навыкам самостоятельной индивидуальной и групповой работы по созданию рисунков.</w:t>
            </w:r>
          </w:p>
        </w:tc>
      </w:tr>
      <w:tr w:rsidR="006F4FD6" w:rsidRPr="00F338B8">
        <w:trPr>
          <w:trHeight w:hRule="exact" w:val="12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55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01" w:type="dxa"/>
            </w:tcMar>
            <w:vAlign w:val="center"/>
          </w:tcPr>
          <w:p w:rsidR="006F4FD6" w:rsidRPr="00815C8A" w:rsidRDefault="00815C8A">
            <w:pPr>
              <w:spacing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815C8A">
              <w:rPr>
                <w:color w:val="000000"/>
                <w:sz w:val="28"/>
                <w:szCs w:val="28"/>
                <w:lang w:val="ru-RU"/>
              </w:rPr>
              <w:t>Продолжить  обучение</w:t>
            </w:r>
            <w:proofErr w:type="gramEnd"/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приемам работы на компьютере с программы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Paint</w:t>
            </w:r>
          </w:p>
          <w:p w:rsidR="006F4FD6" w:rsidRPr="00815C8A" w:rsidRDefault="00815C8A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>Развитие познавательных и коммуникативных способностей учащихся.</w:t>
            </w:r>
          </w:p>
        </w:tc>
      </w:tr>
      <w:tr w:rsidR="006F4FD6" w:rsidRPr="00F338B8">
        <w:trPr>
          <w:trHeight w:hRule="exact" w:val="9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6F4FD6" w:rsidRDefault="00815C8A">
            <w:pPr>
              <w:spacing w:before="6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Ожидаемые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освоения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0" w:type="dxa"/>
            </w:tcMar>
            <w:vAlign w:val="center"/>
          </w:tcPr>
          <w:p w:rsidR="006F4FD6" w:rsidRPr="00815C8A" w:rsidRDefault="00815C8A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Закрепление навыков  в  работе  на  компьютере и получение новых, более сложных приёмов построения рисунков  в программе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Paint</w:t>
            </w:r>
          </w:p>
        </w:tc>
      </w:tr>
      <w:tr w:rsidR="006F4FD6">
        <w:trPr>
          <w:trHeight w:hRule="exact" w:val="6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6F4FD6" w:rsidRDefault="00815C8A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61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529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6F4FD6">
        <w:trPr>
          <w:trHeight w:hRule="exact" w:val="6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6F4FD6" w:rsidRPr="00815C8A" w:rsidRDefault="00815C8A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r w:rsidRPr="00815C8A">
              <w:rPr>
                <w:color w:val="000000"/>
                <w:spacing w:val="197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часов </w:t>
            </w:r>
            <w:r w:rsidRPr="00815C8A">
              <w:rPr>
                <w:color w:val="000000"/>
                <w:spacing w:val="197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в неделю/год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996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F4FD6">
        <w:trPr>
          <w:trHeight w:hRule="exact" w:val="3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4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Возраст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34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11 - 15</w:t>
            </w:r>
          </w:p>
        </w:tc>
      </w:tr>
      <w:tr w:rsidR="006F4FD6">
        <w:trPr>
          <w:trHeight w:hRule="exact" w:val="3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69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452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очная</w:t>
            </w:r>
            <w:proofErr w:type="spellEnd"/>
          </w:p>
        </w:tc>
      </w:tr>
      <w:tr w:rsidR="006F4FD6">
        <w:trPr>
          <w:trHeight w:hRule="exact" w:val="40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90" w:type="dxa"/>
            </w:tcMar>
          </w:tcPr>
          <w:p w:rsidR="006F4FD6" w:rsidRDefault="00815C8A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1" w:type="dxa"/>
              <w:right w:w="0" w:type="dxa"/>
            </w:tcMar>
            <w:vAlign w:val="center"/>
          </w:tcPr>
          <w:p w:rsidR="006F4FD6" w:rsidRPr="00815C8A" w:rsidRDefault="00815C8A">
            <w:pPr>
              <w:numPr>
                <w:ilvl w:val="0"/>
                <w:numId w:val="1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Глебко </w:t>
            </w:r>
            <w:r w:rsidRPr="00815C8A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«</w:t>
            </w:r>
            <w:proofErr w:type="gramEnd"/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Компьютер </w:t>
            </w:r>
            <w:r w:rsidRPr="00815C8A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сводит </w:t>
            </w:r>
            <w:r w:rsidRPr="00815C8A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815C8A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ума». </w:t>
            </w:r>
          </w:p>
          <w:p w:rsidR="006F4FD6" w:rsidRPr="00815C8A" w:rsidRDefault="00815C8A">
            <w:pPr>
              <w:spacing w:before="11" w:line="31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http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color w:val="000000"/>
                <w:sz w:val="28"/>
                <w:szCs w:val="28"/>
              </w:rPr>
              <w:t>www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medmedia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printarticle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html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F4FD6" w:rsidRDefault="00815C8A">
            <w:pPr>
              <w:numPr>
                <w:ilvl w:val="0"/>
                <w:numId w:val="2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r>
              <w:rPr>
                <w:color w:val="000000"/>
                <w:spacing w:val="70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Овчаров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0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Информатизация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F4FD6" w:rsidRPr="00815C8A" w:rsidRDefault="00815C8A">
            <w:pPr>
              <w:spacing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образования </w:t>
            </w:r>
            <w:r w:rsidRPr="00815C8A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как</w:t>
            </w:r>
            <w:proofErr w:type="gramEnd"/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закономерный </w:t>
            </w:r>
            <w:r w:rsidRPr="00815C8A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процесс </w:t>
            </w:r>
            <w:r w:rsidRPr="00815C8A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в развитии </w:t>
            </w:r>
            <w:r w:rsidRPr="00815C8A">
              <w:rPr>
                <w:color w:val="000000"/>
                <w:spacing w:val="600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педагогических </w:t>
            </w:r>
            <w:r w:rsidRPr="00815C8A">
              <w:rPr>
                <w:color w:val="000000"/>
                <w:spacing w:val="600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технологий». </w:t>
            </w:r>
            <w:r>
              <w:rPr>
                <w:color w:val="000000"/>
                <w:sz w:val="28"/>
                <w:szCs w:val="28"/>
              </w:rPr>
              <w:t>http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color w:val="000000"/>
                <w:sz w:val="28"/>
                <w:szCs w:val="28"/>
              </w:rPr>
              <w:t>aeli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altai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nauka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sbornik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/2000/</w:t>
            </w:r>
            <w:proofErr w:type="spellStart"/>
            <w:r>
              <w:rPr>
                <w:color w:val="000000"/>
                <w:sz w:val="28"/>
                <w:szCs w:val="28"/>
              </w:rPr>
              <w:t>ovcharov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htm</w:t>
            </w:r>
            <w:proofErr w:type="spellEnd"/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l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F4FD6" w:rsidRPr="00815C8A" w:rsidRDefault="00815C8A">
            <w:pPr>
              <w:numPr>
                <w:ilvl w:val="0"/>
                <w:numId w:val="3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Сайты в помощь учителю информатики: </w:t>
            </w:r>
          </w:p>
          <w:p w:rsidR="006F4FD6" w:rsidRDefault="00815C8A">
            <w:pPr>
              <w:numPr>
                <w:ilvl w:val="0"/>
                <w:numId w:val="3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www.klyaksa.net </w:t>
            </w:r>
          </w:p>
          <w:p w:rsidR="006F4FD6" w:rsidRDefault="00815C8A">
            <w:pPr>
              <w:numPr>
                <w:ilvl w:val="0"/>
                <w:numId w:val="3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www.metod-kopilka.ru </w:t>
            </w:r>
          </w:p>
          <w:p w:rsidR="006F4FD6" w:rsidRDefault="00815C8A">
            <w:pPr>
              <w:numPr>
                <w:ilvl w:val="0"/>
                <w:numId w:val="3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.pedsovet.org </w:t>
            </w:r>
          </w:p>
          <w:p w:rsidR="006F4FD6" w:rsidRDefault="00815C8A">
            <w:pPr>
              <w:numPr>
                <w:ilvl w:val="0"/>
                <w:numId w:val="3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www.uroki.net </w:t>
            </w:r>
          </w:p>
        </w:tc>
      </w:tr>
    </w:tbl>
    <w:p w:rsidR="006F4FD6" w:rsidRDefault="00815C8A">
      <w:pPr>
        <w:spacing w:before="105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lastRenderedPageBreak/>
        <w:t xml:space="preserve"> 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44"/>
      </w:tblGrid>
      <w:tr w:rsidR="006F4FD6">
        <w:trPr>
          <w:trHeight w:hRule="exact" w:val="3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4FD6" w:rsidRDefault="006F4FD6"/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0" w:type="dxa"/>
              <w:right w:w="3951" w:type="dxa"/>
            </w:tcMar>
            <w:vAlign w:val="center"/>
          </w:tcPr>
          <w:p w:rsidR="006F4FD6" w:rsidRDefault="00815C8A">
            <w:pPr>
              <w:spacing w:line="343" w:lineRule="atLeast"/>
              <w:jc w:val="both"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pacing w:val="28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www.intel.ru</w:t>
            </w:r>
          </w:p>
        </w:tc>
      </w:tr>
      <w:tr w:rsidR="006F4FD6" w:rsidRPr="00F338B8">
        <w:trPr>
          <w:trHeight w:hRule="exact" w:val="19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2" w:type="dxa"/>
            </w:tcMar>
            <w:vAlign w:val="center"/>
          </w:tcPr>
          <w:p w:rsidR="006F4FD6" w:rsidRPr="00815C8A" w:rsidRDefault="00815C8A">
            <w:pPr>
              <w:spacing w:line="321" w:lineRule="atLeast"/>
              <w:ind w:firstLine="142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0" w:type="dxa"/>
            </w:tcMar>
          </w:tcPr>
          <w:p w:rsidR="006F4FD6" w:rsidRPr="00815C8A" w:rsidRDefault="00815C8A">
            <w:pPr>
              <w:spacing w:before="6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компьютерный </w:t>
            </w:r>
            <w:r w:rsidRPr="00815C8A">
              <w:rPr>
                <w:color w:val="000000"/>
                <w:spacing w:val="46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кабинет, </w:t>
            </w:r>
            <w:r w:rsidRPr="00815C8A">
              <w:rPr>
                <w:color w:val="000000"/>
                <w:spacing w:val="46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компьютер, </w:t>
            </w:r>
            <w:r w:rsidRPr="00815C8A">
              <w:rPr>
                <w:color w:val="000000"/>
                <w:spacing w:val="46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проектор, экран, </w:t>
            </w:r>
            <w:r w:rsidRPr="00815C8A">
              <w:rPr>
                <w:color w:val="000000"/>
                <w:spacing w:val="38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сканер, </w:t>
            </w:r>
            <w:r w:rsidRPr="00815C8A">
              <w:rPr>
                <w:color w:val="000000"/>
                <w:spacing w:val="38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принтер, </w:t>
            </w:r>
            <w:r w:rsidRPr="00815C8A">
              <w:rPr>
                <w:color w:val="000000"/>
                <w:spacing w:val="38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бумага </w:t>
            </w:r>
            <w:r w:rsidRPr="00815C8A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815C8A">
              <w:rPr>
                <w:color w:val="000000"/>
                <w:spacing w:val="38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принтера, интернет, образцы ученических работ, заготовки для построения рисунка.</w:t>
            </w:r>
          </w:p>
        </w:tc>
      </w:tr>
    </w:tbl>
    <w:p w:rsidR="006F4FD6" w:rsidRPr="00815C8A" w:rsidRDefault="00815C8A">
      <w:pPr>
        <w:spacing w:before="335" w:line="310" w:lineRule="atLeast"/>
        <w:ind w:left="3352" w:right="-200"/>
        <w:jc w:val="both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>1.</w:t>
      </w:r>
      <w:r w:rsidRPr="00815C8A">
        <w:rPr>
          <w:b/>
          <w:bCs/>
          <w:color w:val="000000"/>
          <w:spacing w:val="80"/>
          <w:sz w:val="28"/>
          <w:szCs w:val="28"/>
          <w:lang w:val="ru-RU"/>
        </w:rPr>
        <w:t xml:space="preserve"> </w:t>
      </w:r>
      <w:r w:rsidRPr="00815C8A"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6F4FD6" w:rsidRPr="00815C8A" w:rsidRDefault="00815C8A">
      <w:pPr>
        <w:spacing w:before="321" w:line="321" w:lineRule="atLeast"/>
        <w:ind w:left="436" w:right="-89" w:firstLine="360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 xml:space="preserve">  </w:t>
      </w:r>
      <w:r w:rsidRPr="00815C8A">
        <w:rPr>
          <w:color w:val="000000"/>
          <w:spacing w:val="138"/>
          <w:sz w:val="28"/>
          <w:szCs w:val="28"/>
          <w:lang w:val="ru-RU"/>
        </w:rPr>
        <w:t xml:space="preserve"> </w:t>
      </w:r>
      <w:proofErr w:type="gramStart"/>
      <w:r w:rsidRPr="00815C8A">
        <w:rPr>
          <w:color w:val="000000"/>
          <w:sz w:val="28"/>
          <w:szCs w:val="28"/>
          <w:lang w:val="ru-RU"/>
        </w:rPr>
        <w:t xml:space="preserve">Программа </w:t>
      </w:r>
      <w:r w:rsidRPr="00815C8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«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Легкая </w:t>
      </w:r>
      <w:r w:rsidRPr="00815C8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графика» </w:t>
      </w:r>
      <w:r w:rsidRPr="00815C8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создана </w:t>
      </w:r>
      <w:r w:rsidRPr="00815C8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 </w:t>
      </w:r>
      <w:r w:rsidRPr="00815C8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учётом </w:t>
      </w:r>
      <w:r w:rsidRPr="00815C8A">
        <w:rPr>
          <w:color w:val="000000"/>
          <w:spacing w:val="121"/>
          <w:sz w:val="28"/>
          <w:szCs w:val="28"/>
          <w:lang w:val="ru-RU"/>
        </w:rPr>
        <w:t xml:space="preserve">  </w:t>
      </w:r>
      <w:r w:rsidRPr="00815C8A">
        <w:rPr>
          <w:color w:val="000000"/>
          <w:sz w:val="28"/>
          <w:szCs w:val="28"/>
          <w:lang w:val="ru-RU"/>
        </w:rPr>
        <w:t xml:space="preserve">следующих нормативных документов: </w:t>
      </w:r>
    </w:p>
    <w:p w:rsidR="006F4FD6" w:rsidRPr="00815C8A" w:rsidRDefault="00815C8A">
      <w:pPr>
        <w:numPr>
          <w:ilvl w:val="0"/>
          <w:numId w:val="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в Российской Федерации» (с изменениями и дополнениями);</w:t>
      </w:r>
    </w:p>
    <w:p w:rsidR="006F4FD6" w:rsidRDefault="00815C8A">
      <w:pPr>
        <w:numPr>
          <w:ilvl w:val="0"/>
          <w:numId w:val="5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Методические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Министерства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</w:p>
    <w:p w:rsidR="006F4FD6" w:rsidRPr="00815C8A" w:rsidRDefault="00815C8A">
      <w:pPr>
        <w:spacing w:line="321" w:lineRule="atLeast"/>
        <w:ind w:left="436" w:right="-8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науки </w:t>
      </w:r>
      <w:r w:rsidRPr="00815C8A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Российской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Федерации </w:t>
      </w:r>
      <w:r w:rsidRPr="00815C8A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«Инструментарий </w:t>
      </w:r>
      <w:r w:rsidRPr="00815C8A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работника </w:t>
      </w:r>
      <w:r w:rsidRPr="00815C8A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6F4FD6" w:rsidRDefault="00815C8A">
      <w:pPr>
        <w:numPr>
          <w:ilvl w:val="0"/>
          <w:numId w:val="6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Методические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9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субъектов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Российской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line="321" w:lineRule="atLeast"/>
        <w:ind w:left="436" w:right="-90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Федерации </w:t>
      </w:r>
      <w:r w:rsidRPr="00815C8A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по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вопросам </w:t>
      </w:r>
      <w:r w:rsidRPr="00815C8A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реализации </w:t>
      </w:r>
      <w:r w:rsidRPr="00815C8A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основных </w:t>
      </w:r>
      <w:r w:rsidRPr="00815C8A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и </w:t>
      </w:r>
      <w:r w:rsidRPr="00815C8A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дополнительных общеобразовательных программ в сетевой форме;</w:t>
      </w:r>
    </w:p>
    <w:p w:rsidR="006F4FD6" w:rsidRPr="00815C8A" w:rsidRDefault="00815C8A">
      <w:pPr>
        <w:numPr>
          <w:ilvl w:val="0"/>
          <w:numId w:val="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Приказ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Министерства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образования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и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науки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Российской </w:t>
      </w:r>
    </w:p>
    <w:p w:rsidR="006F4FD6" w:rsidRDefault="00815C8A">
      <w:pPr>
        <w:spacing w:line="321" w:lineRule="atLeast"/>
        <w:ind w:left="436" w:right="-90"/>
        <w:jc w:val="both"/>
        <w:rPr>
          <w:sz w:val="28"/>
          <w:szCs w:val="28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Федерации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от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18.11.2015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№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09-3242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«О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направлении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информации»; Методические </w:t>
      </w:r>
      <w:r w:rsidRPr="00815C8A">
        <w:rPr>
          <w:color w:val="000000"/>
          <w:spacing w:val="22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рекомендации </w:t>
      </w:r>
      <w:r w:rsidRPr="00815C8A">
        <w:rPr>
          <w:color w:val="000000"/>
          <w:spacing w:val="22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по </w:t>
      </w:r>
      <w:r w:rsidRPr="00815C8A">
        <w:rPr>
          <w:color w:val="000000"/>
          <w:spacing w:val="22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проектированию </w:t>
      </w:r>
      <w:r w:rsidRPr="00815C8A">
        <w:rPr>
          <w:color w:val="000000"/>
          <w:spacing w:val="229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дополнительных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включая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>);</w:t>
      </w:r>
    </w:p>
    <w:p w:rsidR="006F4FD6" w:rsidRPr="00815C8A" w:rsidRDefault="00815C8A">
      <w:pPr>
        <w:numPr>
          <w:ilvl w:val="0"/>
          <w:numId w:val="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Письмо Министерства просвещения РФ от 31 января 2022 г. № </w:t>
      </w:r>
    </w:p>
    <w:p w:rsidR="006F4FD6" w:rsidRPr="00815C8A" w:rsidRDefault="00815C8A">
      <w:pPr>
        <w:spacing w:line="321" w:lineRule="atLeast"/>
        <w:ind w:left="436" w:right="-89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ДГ-245/</w:t>
      </w:r>
      <w:proofErr w:type="gramStart"/>
      <w:r w:rsidRPr="00815C8A">
        <w:rPr>
          <w:color w:val="000000"/>
          <w:sz w:val="28"/>
          <w:szCs w:val="28"/>
          <w:lang w:val="ru-RU"/>
        </w:rPr>
        <w:t xml:space="preserve">06 </w:t>
      </w:r>
      <w:r w:rsidRPr="00815C8A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«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О </w:t>
      </w:r>
      <w:r w:rsidRPr="00815C8A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направлении </w:t>
      </w:r>
      <w:r w:rsidRPr="00815C8A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методических </w:t>
      </w:r>
      <w:r w:rsidRPr="00815C8A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рекомендаций» </w:t>
      </w:r>
      <w:r w:rsidRPr="00815C8A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(вместе </w:t>
      </w:r>
      <w:r w:rsidRPr="00815C8A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 «Методическими </w:t>
      </w:r>
      <w:r w:rsidRPr="00815C8A">
        <w:rPr>
          <w:color w:val="000000"/>
          <w:spacing w:val="22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рекомендациями </w:t>
      </w:r>
      <w:r w:rsidRPr="00815C8A">
        <w:rPr>
          <w:color w:val="000000"/>
          <w:spacing w:val="22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по </w:t>
      </w:r>
      <w:r w:rsidRPr="00815C8A">
        <w:rPr>
          <w:color w:val="000000"/>
          <w:spacing w:val="22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реализации </w:t>
      </w:r>
      <w:r w:rsidRPr="00815C8A">
        <w:rPr>
          <w:color w:val="000000"/>
          <w:spacing w:val="22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6F4FD6" w:rsidRPr="00815C8A" w:rsidRDefault="00815C8A">
      <w:pPr>
        <w:numPr>
          <w:ilvl w:val="0"/>
          <w:numId w:val="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Распоряжение </w:t>
      </w:r>
      <w:r w:rsidRPr="00815C8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Правительства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Российской </w:t>
      </w:r>
      <w:r w:rsidRPr="00815C8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Федерации </w:t>
      </w:r>
      <w:r w:rsidRPr="00815C8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от </w:t>
      </w:r>
      <w:r w:rsidRPr="00815C8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31 </w:t>
      </w:r>
    </w:p>
    <w:p w:rsidR="006F4FD6" w:rsidRPr="00815C8A" w:rsidRDefault="00815C8A">
      <w:pPr>
        <w:spacing w:line="321" w:lineRule="atLeast"/>
        <w:ind w:left="436" w:right="-90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марта </w:t>
      </w:r>
      <w:r w:rsidRPr="00815C8A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2022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года </w:t>
      </w:r>
      <w:r w:rsidRPr="00815C8A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№ </w:t>
      </w:r>
      <w:r w:rsidRPr="00815C8A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678-р </w:t>
      </w:r>
      <w:r w:rsidRPr="00815C8A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«Концепция </w:t>
      </w:r>
      <w:r w:rsidRPr="00815C8A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развития </w:t>
      </w:r>
      <w:r w:rsidRPr="00815C8A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дополнительного образования детей до 2030 года»;</w:t>
      </w:r>
    </w:p>
    <w:p w:rsidR="006F4FD6" w:rsidRPr="00815C8A" w:rsidRDefault="00815C8A">
      <w:pPr>
        <w:numPr>
          <w:ilvl w:val="0"/>
          <w:numId w:val="10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Приказ Министерства просвещения Российской Федерации от 3 </w:t>
      </w:r>
    </w:p>
    <w:p w:rsidR="006F4FD6" w:rsidRPr="00815C8A" w:rsidRDefault="00815C8A">
      <w:pPr>
        <w:spacing w:line="321" w:lineRule="atLeast"/>
        <w:ind w:left="436" w:right="-8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сентября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2019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года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№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467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«Об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утверждении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Целевой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модели </w:t>
      </w:r>
      <w:r w:rsidRPr="00815C8A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развития региональных систем дополнительного образования детей»;</w:t>
      </w:r>
    </w:p>
    <w:p w:rsidR="006F4FD6" w:rsidRPr="00815C8A" w:rsidRDefault="00815C8A">
      <w:pPr>
        <w:numPr>
          <w:ilvl w:val="0"/>
          <w:numId w:val="1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Приказ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Министерства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образования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и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науки </w:t>
      </w:r>
      <w:r w:rsidRPr="00815C8A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Российской </w:t>
      </w:r>
    </w:p>
    <w:p w:rsidR="006F4FD6" w:rsidRPr="00815C8A" w:rsidRDefault="00815C8A">
      <w:pPr>
        <w:spacing w:line="321" w:lineRule="atLeast"/>
        <w:ind w:left="436" w:right="-9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Федерации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от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23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августа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2017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года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№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816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«Об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утверждении </w:t>
      </w:r>
      <w:r w:rsidRPr="00815C8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Порядка применения </w:t>
      </w:r>
      <w:r w:rsidRPr="00815C8A">
        <w:rPr>
          <w:color w:val="000000"/>
          <w:spacing w:val="370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организациями, </w:t>
      </w:r>
      <w:r w:rsidRPr="00815C8A">
        <w:rPr>
          <w:color w:val="000000"/>
          <w:spacing w:val="370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осуществляющими </w:t>
      </w:r>
      <w:r w:rsidRPr="00815C8A">
        <w:rPr>
          <w:color w:val="000000"/>
          <w:spacing w:val="370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образовательную деятельность, </w:t>
      </w:r>
      <w:r w:rsidRPr="00815C8A">
        <w:rPr>
          <w:color w:val="000000"/>
          <w:spacing w:val="7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электронного </w:t>
      </w:r>
      <w:r w:rsidRPr="00815C8A">
        <w:rPr>
          <w:color w:val="000000"/>
          <w:spacing w:val="7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обучения, </w:t>
      </w:r>
      <w:r w:rsidRPr="00815C8A">
        <w:rPr>
          <w:color w:val="000000"/>
          <w:spacing w:val="7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дистанционных </w:t>
      </w:r>
      <w:r w:rsidRPr="00815C8A">
        <w:rPr>
          <w:color w:val="000000"/>
          <w:spacing w:val="7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технологий </w:t>
      </w:r>
      <w:r w:rsidRPr="00815C8A">
        <w:rPr>
          <w:color w:val="000000"/>
          <w:spacing w:val="7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при реализации образовательных программ»;</w:t>
      </w:r>
    </w:p>
    <w:p w:rsidR="006F4FD6" w:rsidRDefault="00815C8A">
      <w:pPr>
        <w:numPr>
          <w:ilvl w:val="0"/>
          <w:numId w:val="12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Методические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19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19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19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реализации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19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модели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line="321" w:lineRule="atLeast"/>
        <w:ind w:left="436" w:right="-9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обеспечения </w:t>
      </w:r>
      <w:r w:rsidRPr="00815C8A">
        <w:rPr>
          <w:color w:val="000000"/>
          <w:spacing w:val="26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доступного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26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дополнительного </w:t>
      </w:r>
      <w:r w:rsidRPr="00815C8A">
        <w:rPr>
          <w:color w:val="000000"/>
          <w:spacing w:val="26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образования </w:t>
      </w:r>
      <w:r w:rsidRPr="00815C8A">
        <w:rPr>
          <w:color w:val="000000"/>
          <w:spacing w:val="26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детей </w:t>
      </w:r>
      <w:r w:rsidRPr="00815C8A">
        <w:rPr>
          <w:color w:val="000000"/>
          <w:spacing w:val="26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 использованием </w:t>
      </w:r>
      <w:r w:rsidRPr="00815C8A">
        <w:rPr>
          <w:color w:val="000000"/>
          <w:spacing w:val="77"/>
          <w:sz w:val="28"/>
          <w:szCs w:val="28"/>
          <w:lang w:val="ru-RU"/>
        </w:rPr>
        <w:t xml:space="preserve"> </w:t>
      </w:r>
      <w:proofErr w:type="spellStart"/>
      <w:r w:rsidRPr="00815C8A">
        <w:rPr>
          <w:color w:val="000000"/>
          <w:sz w:val="28"/>
          <w:szCs w:val="28"/>
          <w:lang w:val="ru-RU"/>
        </w:rPr>
        <w:t>разноуровневых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7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дополнительных </w:t>
      </w:r>
      <w:r w:rsidRPr="00815C8A">
        <w:rPr>
          <w:color w:val="000000"/>
          <w:spacing w:val="7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общеобразовательных программ;</w:t>
      </w:r>
    </w:p>
    <w:p w:rsidR="006F4FD6" w:rsidRDefault="00815C8A">
      <w:pPr>
        <w:numPr>
          <w:ilvl w:val="0"/>
          <w:numId w:val="13"/>
        </w:numPr>
        <w:spacing w:before="137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Постановление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Главного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государственного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санитарного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врача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line="321" w:lineRule="atLeast"/>
        <w:ind w:left="436" w:right="-90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Российской  Федерации  от  21.03.2022  №  9  "О  внесении  изменений  в санитарно-эпидемиологические  правила  СП  3.1/2.4.3598-20  «Санитарно- эпидемиологические требования к устройству, содержанию и организации работы  образовательных  организаций  и  других  объектов  социальной инфраструктуры для детей и молодежи в условиях распространения новой </w:t>
      </w:r>
      <w:proofErr w:type="spellStart"/>
      <w:r w:rsidRPr="00815C8A">
        <w:rPr>
          <w:color w:val="000000"/>
          <w:sz w:val="28"/>
          <w:szCs w:val="28"/>
          <w:lang w:val="ru-RU"/>
        </w:rPr>
        <w:t>коронавирусной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 инфекции (</w:t>
      </w:r>
      <w:r>
        <w:rPr>
          <w:color w:val="000000"/>
          <w:sz w:val="28"/>
          <w:szCs w:val="28"/>
        </w:rPr>
        <w:t>COVID</w:t>
      </w:r>
      <w:r w:rsidRPr="00815C8A">
        <w:rPr>
          <w:color w:val="000000"/>
          <w:sz w:val="28"/>
          <w:szCs w:val="28"/>
          <w:lang w:val="ru-RU"/>
        </w:rPr>
        <w:t>-2019)"‚ утвержденные постановлением Главного  государственного  санитарного  врача  Российской  Федерации  от 30.06.2020 № 16».</w:t>
      </w:r>
    </w:p>
    <w:p w:rsidR="006F4FD6" w:rsidRPr="00815C8A" w:rsidRDefault="00815C8A">
      <w:pPr>
        <w:spacing w:before="1" w:line="321" w:lineRule="atLeast"/>
        <w:ind w:left="436" w:right="-89" w:firstLine="708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При  разработке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программы  учитываются  внутренние  документы учреждения:</w:t>
      </w:r>
    </w:p>
    <w:p w:rsidR="006F4FD6" w:rsidRDefault="00815C8A">
      <w:pPr>
        <w:numPr>
          <w:ilvl w:val="0"/>
          <w:numId w:val="14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Порядок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 и  </w:t>
      </w:r>
      <w:proofErr w:type="spellStart"/>
      <w:r>
        <w:rPr>
          <w:color w:val="000000"/>
          <w:sz w:val="28"/>
          <w:szCs w:val="28"/>
        </w:rPr>
        <w:t>осуществления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образовательной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line="321" w:lineRule="atLeast"/>
        <w:ind w:left="436" w:right="-8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деятельности  по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дополнительным  общеобразовательным  программам, утвержденный приказом </w:t>
      </w:r>
      <w:proofErr w:type="spellStart"/>
      <w:r w:rsidRPr="00815C8A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 от 27.07.2022 № 629</w:t>
      </w:r>
    </w:p>
    <w:p w:rsidR="006F4FD6" w:rsidRDefault="00815C8A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Устав</w:t>
      </w:r>
      <w:proofErr w:type="spellEnd"/>
      <w:r>
        <w:rPr>
          <w:color w:val="000000"/>
          <w:sz w:val="28"/>
          <w:szCs w:val="28"/>
        </w:rPr>
        <w:t xml:space="preserve"> МБОУ СШ №2; </w:t>
      </w:r>
    </w:p>
    <w:p w:rsidR="006F4FD6" w:rsidRPr="00815C8A" w:rsidRDefault="00815C8A">
      <w:pPr>
        <w:numPr>
          <w:ilvl w:val="0"/>
          <w:numId w:val="15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Положение  об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организации  и  осуществлении  образовательной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деятельности по дополнительным общеразвивающим программам</w:t>
      </w:r>
    </w:p>
    <w:p w:rsidR="006F4FD6" w:rsidRPr="00815C8A" w:rsidRDefault="00815C8A">
      <w:pPr>
        <w:spacing w:before="10" w:line="310" w:lineRule="atLeast"/>
        <w:ind w:left="1144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в МБОУ СШ №2.</w:t>
      </w:r>
    </w:p>
    <w:p w:rsidR="006F4FD6" w:rsidRDefault="00815C8A">
      <w:pPr>
        <w:numPr>
          <w:ilvl w:val="0"/>
          <w:numId w:val="16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Актуальность</w:t>
      </w:r>
      <w:proofErr w:type="spellEnd"/>
    </w:p>
    <w:p w:rsidR="006F4FD6" w:rsidRPr="00815C8A" w:rsidRDefault="00815C8A">
      <w:pPr>
        <w:spacing w:line="321" w:lineRule="atLeast"/>
        <w:ind w:left="436" w:right="-30" w:firstLine="709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Программа «Лёгкая графика» предназначена подготовки   учеников 4- </w:t>
      </w:r>
      <w:proofErr w:type="gramStart"/>
      <w:r w:rsidRPr="00815C8A">
        <w:rPr>
          <w:color w:val="000000"/>
          <w:sz w:val="28"/>
          <w:szCs w:val="28"/>
          <w:lang w:val="ru-RU"/>
        </w:rPr>
        <w:t>6  классов</w:t>
      </w:r>
      <w:proofErr w:type="gramEnd"/>
      <w:r w:rsidRPr="00815C8A">
        <w:rPr>
          <w:color w:val="000000"/>
          <w:sz w:val="28"/>
          <w:szCs w:val="28"/>
          <w:lang w:val="ru-RU"/>
        </w:rPr>
        <w:t>,  интересующихся  графическими  редакторами  и  желающими использовать  программу  для  улучшения  своих  навыков  рисования  на компьютере,  улучшения  качества  рисунков  и  выбор  более  сложных вариантов для построения рисунка.</w:t>
      </w:r>
    </w:p>
    <w:p w:rsidR="006F4FD6" w:rsidRPr="00815C8A" w:rsidRDefault="00815C8A">
      <w:pPr>
        <w:spacing w:before="1" w:line="321" w:lineRule="atLeast"/>
        <w:ind w:left="436" w:right="-150" w:firstLine="70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Занятия  объединения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«Лёгкая  графика»  построены  на  основе  изучения программы </w:t>
      </w:r>
      <w:r>
        <w:rPr>
          <w:color w:val="000000"/>
          <w:sz w:val="28"/>
          <w:szCs w:val="28"/>
        </w:rPr>
        <w:t>MS</w:t>
      </w:r>
      <w:r w:rsidRPr="00815C8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Paint</w:t>
      </w:r>
      <w:r w:rsidRPr="00815C8A">
        <w:rPr>
          <w:color w:val="000000"/>
          <w:sz w:val="28"/>
          <w:szCs w:val="28"/>
          <w:lang w:val="ru-RU"/>
        </w:rPr>
        <w:t xml:space="preserve">. Она учитывает все моменты воспитательной работы с обучающимися. </w:t>
      </w:r>
      <w:proofErr w:type="gramStart"/>
      <w:r w:rsidRPr="00815C8A">
        <w:rPr>
          <w:color w:val="000000"/>
          <w:sz w:val="28"/>
          <w:szCs w:val="28"/>
          <w:lang w:val="ru-RU"/>
        </w:rPr>
        <w:t>Направляет  на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художественное развитие детей, воспитание в них патриотизма через рисунок, через приобщение к главной теме  «Любовь  к  Родине»,  к  своему  народу.  </w:t>
      </w:r>
      <w:proofErr w:type="gramStart"/>
      <w:r w:rsidRPr="00815C8A">
        <w:rPr>
          <w:color w:val="000000"/>
          <w:sz w:val="28"/>
          <w:szCs w:val="28"/>
          <w:lang w:val="ru-RU"/>
        </w:rPr>
        <w:t>Главным  условием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каждого занятия  является  эмоциональный  настрой,  расположенность  к размышлениям и желание творить.  Программа содержит возможности для дифференцированного и индивидуального подхода, построена по принципу от простого к сложному.</w:t>
      </w:r>
    </w:p>
    <w:p w:rsidR="006F4FD6" w:rsidRDefault="00815C8A">
      <w:pPr>
        <w:numPr>
          <w:ilvl w:val="0"/>
          <w:numId w:val="17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Новизна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6F4FD6" w:rsidRPr="00815C8A" w:rsidRDefault="00815C8A">
      <w:pPr>
        <w:spacing w:line="321" w:lineRule="atLeast"/>
        <w:ind w:left="436" w:right="-90" w:firstLine="709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В программе «Лёгкая графика» вводятся новые понятия-  внедрение графических объектов или технология </w:t>
      </w:r>
      <w:r>
        <w:rPr>
          <w:color w:val="000000"/>
          <w:sz w:val="28"/>
          <w:szCs w:val="28"/>
        </w:rPr>
        <w:t>OLE</w:t>
      </w:r>
      <w:r w:rsidRPr="00815C8A">
        <w:rPr>
          <w:color w:val="000000"/>
          <w:sz w:val="28"/>
          <w:szCs w:val="28"/>
          <w:lang w:val="ru-RU"/>
        </w:rPr>
        <w:t xml:space="preserve">, построение объемных фигур. </w:t>
      </w:r>
      <w:proofErr w:type="gramStart"/>
      <w:r w:rsidRPr="00815C8A">
        <w:rPr>
          <w:color w:val="000000"/>
          <w:sz w:val="28"/>
          <w:szCs w:val="28"/>
          <w:lang w:val="ru-RU"/>
        </w:rPr>
        <w:t>использование  клавиши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Shift</w:t>
      </w:r>
      <w:r w:rsidRPr="00815C8A">
        <w:rPr>
          <w:color w:val="000000"/>
          <w:sz w:val="28"/>
          <w:szCs w:val="28"/>
          <w:lang w:val="ru-RU"/>
        </w:rPr>
        <w:t xml:space="preserve">  для  построения  объемных  фигур,  Создание рисунков с использованием внедрения графических объектов и объемных фигур. Работа с текстовым </w:t>
      </w:r>
      <w:proofErr w:type="gramStart"/>
      <w:r w:rsidRPr="00815C8A">
        <w:rPr>
          <w:color w:val="000000"/>
          <w:sz w:val="28"/>
          <w:szCs w:val="28"/>
          <w:lang w:val="ru-RU"/>
        </w:rPr>
        <w:t xml:space="preserve">редактором  </w:t>
      </w:r>
      <w:r>
        <w:rPr>
          <w:color w:val="000000"/>
          <w:sz w:val="28"/>
          <w:szCs w:val="28"/>
        </w:rPr>
        <w:t>MS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Word</w:t>
      </w:r>
      <w:r w:rsidRPr="00815C8A">
        <w:rPr>
          <w:color w:val="000000"/>
          <w:sz w:val="28"/>
          <w:szCs w:val="28"/>
          <w:lang w:val="ru-RU"/>
        </w:rPr>
        <w:t>.</w:t>
      </w:r>
    </w:p>
    <w:p w:rsidR="006F4FD6" w:rsidRPr="00815C8A" w:rsidRDefault="00815C8A">
      <w:pPr>
        <w:spacing w:before="1" w:line="321" w:lineRule="atLeast"/>
        <w:ind w:left="436" w:right="-90" w:firstLine="709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Программа «Лёгкая графика» имеет большое практическое значение: </w:t>
      </w:r>
      <w:proofErr w:type="gramStart"/>
      <w:r w:rsidRPr="00815C8A">
        <w:rPr>
          <w:color w:val="000000"/>
          <w:sz w:val="28"/>
          <w:szCs w:val="28"/>
          <w:lang w:val="ru-RU"/>
        </w:rPr>
        <w:t>её  средствами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повышается  культура  речи,  совершенствуется  умение пользоваться  компьютерными  информационными  технологиями, обогащается  словарный  запас  воспитанников.  </w:t>
      </w:r>
      <w:proofErr w:type="gramStart"/>
      <w:r w:rsidRPr="00815C8A">
        <w:rPr>
          <w:color w:val="000000"/>
          <w:sz w:val="28"/>
          <w:szCs w:val="28"/>
          <w:lang w:val="ru-RU"/>
        </w:rPr>
        <w:t>Занятия  способствуют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формированию  у  учащихся  интереса  к  работе  графического  дизайнера  и вырабатывают профессиональный интерес к данной профессии.</w:t>
      </w:r>
    </w:p>
    <w:p w:rsidR="006F4FD6" w:rsidRPr="00815C8A" w:rsidRDefault="00815C8A">
      <w:pPr>
        <w:spacing w:before="1" w:line="321" w:lineRule="atLeast"/>
        <w:ind w:left="436" w:right="-159" w:firstLine="70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lastRenderedPageBreak/>
        <w:t>Ребята  продолжают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обучение  в  направлении  построения  рисунка.  Работа   </w:t>
      </w:r>
      <w:proofErr w:type="gramStart"/>
      <w:r w:rsidRPr="00815C8A">
        <w:rPr>
          <w:color w:val="000000"/>
          <w:sz w:val="28"/>
          <w:szCs w:val="28"/>
          <w:lang w:val="ru-RU"/>
        </w:rPr>
        <w:t>усложняется  за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счёт  введения  построения  объемных  фигур, использования штриховки, подбора палитры.</w:t>
      </w:r>
    </w:p>
    <w:p w:rsidR="006F4FD6" w:rsidRDefault="00815C8A">
      <w:pPr>
        <w:numPr>
          <w:ilvl w:val="0"/>
          <w:numId w:val="18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Цели</w:t>
      </w:r>
      <w:proofErr w:type="spellEnd"/>
      <w:r>
        <w:rPr>
          <w:b/>
          <w:bCs/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учащихся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навыкам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самостоятельной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индивидуальной и групповой работы по созданию рисунков.</w:t>
      </w:r>
    </w:p>
    <w:p w:rsidR="006F4FD6" w:rsidRDefault="00815C8A">
      <w:pPr>
        <w:numPr>
          <w:ilvl w:val="0"/>
          <w:numId w:val="19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Задачи</w:t>
      </w:r>
      <w:proofErr w:type="spellEnd"/>
    </w:p>
    <w:p w:rsidR="006F4FD6" w:rsidRDefault="00815C8A">
      <w:pPr>
        <w:spacing w:before="10" w:line="310" w:lineRule="atLeast"/>
        <w:ind w:left="436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F4FD6" w:rsidRPr="00815C8A" w:rsidRDefault="00815C8A">
      <w:pPr>
        <w:numPr>
          <w:ilvl w:val="0"/>
          <w:numId w:val="20"/>
        </w:numPr>
        <w:spacing w:line="321" w:lineRule="atLeast"/>
        <w:ind w:right="-46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формирование представлений об информатике, продолжить работу </w:t>
      </w:r>
      <w:proofErr w:type="gramStart"/>
      <w:r w:rsidRPr="00815C8A">
        <w:rPr>
          <w:color w:val="000000"/>
          <w:sz w:val="28"/>
          <w:szCs w:val="28"/>
          <w:lang w:val="ru-RU"/>
        </w:rPr>
        <w:t>в  графическом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редакторе, развитие творческих способностей и логического мышления, расширение технического кругозора;</w:t>
      </w:r>
    </w:p>
    <w:p w:rsidR="006F4FD6" w:rsidRPr="00815C8A" w:rsidRDefault="00815C8A">
      <w:pPr>
        <w:numPr>
          <w:ilvl w:val="0"/>
          <w:numId w:val="20"/>
        </w:numPr>
        <w:spacing w:before="1" w:line="321" w:lineRule="atLeast"/>
        <w:ind w:right="989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знакомство с основами знаний в области компьютерной графики, </w:t>
      </w:r>
      <w:proofErr w:type="spellStart"/>
      <w:r w:rsidRPr="00815C8A">
        <w:rPr>
          <w:color w:val="000000"/>
          <w:sz w:val="28"/>
          <w:szCs w:val="28"/>
          <w:lang w:val="ru-RU"/>
        </w:rPr>
        <w:t>цветоподачи</w:t>
      </w:r>
      <w:proofErr w:type="spellEnd"/>
      <w:r w:rsidRPr="00815C8A">
        <w:rPr>
          <w:color w:val="000000"/>
          <w:sz w:val="28"/>
          <w:szCs w:val="28"/>
          <w:lang w:val="ru-RU"/>
        </w:rPr>
        <w:t>, оформления;</w:t>
      </w:r>
    </w:p>
    <w:p w:rsidR="006F4FD6" w:rsidRDefault="00815C8A">
      <w:pPr>
        <w:spacing w:before="11" w:line="310" w:lineRule="atLeast"/>
        <w:ind w:left="436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Развивающие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F4FD6" w:rsidRPr="00815C8A" w:rsidRDefault="00815C8A">
      <w:pPr>
        <w:numPr>
          <w:ilvl w:val="0"/>
          <w:numId w:val="21"/>
        </w:numPr>
        <w:spacing w:line="321" w:lineRule="atLeast"/>
        <w:ind w:right="808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раскрытие креативных способностей, подготовка к художественно- эстетическому восприятию окружающего мира;</w:t>
      </w:r>
    </w:p>
    <w:p w:rsidR="006F4FD6" w:rsidRPr="00815C8A" w:rsidRDefault="00815C8A">
      <w:pPr>
        <w:numPr>
          <w:ilvl w:val="0"/>
          <w:numId w:val="21"/>
        </w:numPr>
        <w:spacing w:before="1" w:line="321" w:lineRule="atLeast"/>
        <w:ind w:right="1051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развитие способности к выражению в творческих работах своего отношения к окружающему миру;</w:t>
      </w:r>
    </w:p>
    <w:p w:rsidR="006F4FD6" w:rsidRPr="00815C8A" w:rsidRDefault="00815C8A">
      <w:pPr>
        <w:numPr>
          <w:ilvl w:val="0"/>
          <w:numId w:val="21"/>
        </w:numPr>
        <w:spacing w:before="1" w:line="321" w:lineRule="atLeast"/>
        <w:ind w:right="1444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изменения и создания простых информационных объектов на компьютере;</w:t>
      </w:r>
    </w:p>
    <w:p w:rsidR="006F4FD6" w:rsidRDefault="00815C8A">
      <w:pPr>
        <w:spacing w:before="11" w:line="310" w:lineRule="atLeast"/>
        <w:ind w:left="436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Личностные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F4FD6" w:rsidRPr="00815C8A" w:rsidRDefault="00815C8A">
      <w:pPr>
        <w:numPr>
          <w:ilvl w:val="0"/>
          <w:numId w:val="22"/>
        </w:numPr>
        <w:spacing w:line="321" w:lineRule="atLeast"/>
        <w:ind w:right="908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Привитие навыков общения друг с другом, умение организованно заниматься в коллективе, проявлять дружелюбное отношение к товарищам;</w:t>
      </w:r>
    </w:p>
    <w:p w:rsidR="006F4FD6" w:rsidRPr="00815C8A" w:rsidRDefault="00815C8A">
      <w:pPr>
        <w:numPr>
          <w:ilvl w:val="0"/>
          <w:numId w:val="22"/>
        </w:numPr>
        <w:spacing w:before="1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развитие мотивации личности к познанию;</w:t>
      </w:r>
    </w:p>
    <w:p w:rsidR="006F4FD6" w:rsidRPr="00815C8A" w:rsidRDefault="00815C8A">
      <w:pPr>
        <w:numPr>
          <w:ilvl w:val="0"/>
          <w:numId w:val="22"/>
        </w:numPr>
        <w:spacing w:line="321" w:lineRule="atLeast"/>
        <w:ind w:right="616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воспитание умственных и волевых усилий, концентрации внимания, логичности.</w:t>
      </w:r>
    </w:p>
    <w:p w:rsidR="006F4FD6" w:rsidRPr="00815C8A" w:rsidRDefault="00815C8A">
      <w:pPr>
        <w:numPr>
          <w:ilvl w:val="0"/>
          <w:numId w:val="22"/>
        </w:numPr>
        <w:spacing w:line="321" w:lineRule="atLeast"/>
        <w:ind w:right="245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формирование нравственных качеств личности и культуры поведения в обществе.</w:t>
      </w:r>
    </w:p>
    <w:p w:rsidR="006F4FD6" w:rsidRPr="00815C8A" w:rsidRDefault="00815C8A">
      <w:pPr>
        <w:numPr>
          <w:ilvl w:val="0"/>
          <w:numId w:val="2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b/>
          <w:bCs/>
          <w:color w:val="000000"/>
          <w:sz w:val="28"/>
          <w:szCs w:val="28"/>
          <w:lang w:val="ru-RU"/>
        </w:rPr>
        <w:t>Ожидаемые  результаты</w:t>
      </w:r>
      <w:proofErr w:type="gramEnd"/>
      <w:r w:rsidRPr="00815C8A">
        <w:rPr>
          <w:b/>
          <w:bCs/>
          <w:color w:val="000000"/>
          <w:sz w:val="28"/>
          <w:szCs w:val="28"/>
          <w:lang w:val="ru-RU"/>
        </w:rPr>
        <w:t xml:space="preserve">  обучения  по  программе: </w:t>
      </w:r>
    </w:p>
    <w:p w:rsidR="006F4FD6" w:rsidRDefault="00815C8A">
      <w:pPr>
        <w:spacing w:before="10" w:line="310" w:lineRule="atLeast"/>
        <w:ind w:left="436"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Личностные</w:t>
      </w:r>
      <w:proofErr w:type="spellEnd"/>
      <w:r>
        <w:rPr>
          <w:i/>
          <w:iCs/>
          <w:color w:val="000000"/>
          <w:sz w:val="28"/>
          <w:szCs w:val="28"/>
        </w:rPr>
        <w:t xml:space="preserve">:   </w:t>
      </w:r>
    </w:p>
    <w:p w:rsidR="006F4FD6" w:rsidRDefault="00815C8A">
      <w:pPr>
        <w:numPr>
          <w:ilvl w:val="0"/>
          <w:numId w:val="24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навык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>;</w:t>
      </w:r>
    </w:p>
    <w:p w:rsidR="006F4FD6" w:rsidRDefault="00815C8A">
      <w:pPr>
        <w:numPr>
          <w:ilvl w:val="0"/>
          <w:numId w:val="24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способность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самооценке</w:t>
      </w:r>
      <w:proofErr w:type="spellEnd"/>
      <w:r>
        <w:rPr>
          <w:color w:val="000000"/>
          <w:sz w:val="28"/>
          <w:szCs w:val="28"/>
        </w:rPr>
        <w:t>;</w:t>
      </w:r>
    </w:p>
    <w:p w:rsidR="006F4FD6" w:rsidRPr="00815C8A" w:rsidRDefault="00815C8A">
      <w:pPr>
        <w:numPr>
          <w:ilvl w:val="0"/>
          <w:numId w:val="24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устойчивый интерес к выбранной деятельности;</w:t>
      </w:r>
    </w:p>
    <w:p w:rsidR="006F4FD6" w:rsidRPr="00815C8A" w:rsidRDefault="00815C8A">
      <w:pPr>
        <w:numPr>
          <w:ilvl w:val="0"/>
          <w:numId w:val="24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основы  социально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ценных  личностных  качеств  (трудолюбие, </w:t>
      </w:r>
    </w:p>
    <w:p w:rsidR="006F4FD6" w:rsidRPr="00815C8A" w:rsidRDefault="00815C8A">
      <w:pPr>
        <w:spacing w:line="321" w:lineRule="atLeast"/>
        <w:ind w:left="436" w:right="-90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организованность,  инициативность</w:t>
      </w:r>
      <w:proofErr w:type="gramEnd"/>
      <w:r w:rsidRPr="00815C8A">
        <w:rPr>
          <w:color w:val="000000"/>
          <w:sz w:val="28"/>
          <w:szCs w:val="28"/>
          <w:lang w:val="ru-RU"/>
        </w:rPr>
        <w:t>,  любознательность,  потребность помогать другим, уважение к чужому труду).</w:t>
      </w:r>
    </w:p>
    <w:p w:rsidR="006F4FD6" w:rsidRDefault="00815C8A">
      <w:pPr>
        <w:spacing w:before="11" w:line="310" w:lineRule="atLeast"/>
        <w:ind w:left="1145"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i/>
          <w:iCs/>
          <w:color w:val="000000"/>
          <w:sz w:val="28"/>
          <w:szCs w:val="28"/>
        </w:rPr>
        <w:t>:</w:t>
      </w:r>
    </w:p>
    <w:p w:rsidR="006F4FD6" w:rsidRPr="00815C8A" w:rsidRDefault="00815C8A">
      <w:pPr>
        <w:numPr>
          <w:ilvl w:val="0"/>
          <w:numId w:val="2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содействовать  учащимся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в  умении  собирать,  анализировать  и </w:t>
      </w:r>
    </w:p>
    <w:p w:rsidR="006F4FD6" w:rsidRPr="00815C8A" w:rsidRDefault="00815C8A">
      <w:pPr>
        <w:spacing w:line="321" w:lineRule="atLeast"/>
        <w:ind w:left="436" w:right="-9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систематизировать информацию, применять знания и навыки, полученные в </w:t>
      </w:r>
      <w:proofErr w:type="gramStart"/>
      <w:r w:rsidRPr="00815C8A">
        <w:rPr>
          <w:color w:val="000000"/>
          <w:sz w:val="28"/>
          <w:szCs w:val="28"/>
          <w:lang w:val="ru-RU"/>
        </w:rPr>
        <w:t>результате  обучения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в  решении  других  задач,  связанных  с  созданием рисунков.</w:t>
      </w:r>
    </w:p>
    <w:p w:rsidR="006F4FD6" w:rsidRPr="00815C8A" w:rsidRDefault="00815C8A">
      <w:pPr>
        <w:numPr>
          <w:ilvl w:val="0"/>
          <w:numId w:val="26"/>
        </w:numPr>
        <w:spacing w:before="137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сформировать  у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учащихся  психологическую  готовность  к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восприятию проблемной ситуации как задачи деятельности;</w:t>
      </w:r>
    </w:p>
    <w:p w:rsidR="006F4FD6" w:rsidRPr="00815C8A" w:rsidRDefault="00815C8A">
      <w:pPr>
        <w:numPr>
          <w:ilvl w:val="0"/>
          <w:numId w:val="2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lastRenderedPageBreak/>
        <w:t>создать  условия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для  формирования  общей  функциональной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грамотности обучающихся в объединении;</w:t>
      </w:r>
    </w:p>
    <w:p w:rsidR="006F4FD6" w:rsidRPr="00815C8A" w:rsidRDefault="00815C8A">
      <w:pPr>
        <w:spacing w:before="10" w:line="310" w:lineRule="atLeast"/>
        <w:ind w:left="1145" w:right="-200"/>
        <w:jc w:val="both"/>
        <w:rPr>
          <w:sz w:val="28"/>
          <w:szCs w:val="28"/>
          <w:lang w:val="ru-RU"/>
        </w:rPr>
      </w:pPr>
      <w:r w:rsidRPr="00815C8A">
        <w:rPr>
          <w:i/>
          <w:iCs/>
          <w:color w:val="000000"/>
          <w:sz w:val="28"/>
          <w:szCs w:val="28"/>
          <w:lang w:val="ru-RU"/>
        </w:rPr>
        <w:t>Предметные:</w:t>
      </w:r>
    </w:p>
    <w:p w:rsidR="006F4FD6" w:rsidRPr="00815C8A" w:rsidRDefault="00815C8A">
      <w:pPr>
        <w:numPr>
          <w:ilvl w:val="0"/>
          <w:numId w:val="2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ознакомление  с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общими  понятиями  и  терминами,  принятыми  в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программе </w:t>
      </w:r>
      <w:proofErr w:type="gramStart"/>
      <w:r>
        <w:rPr>
          <w:color w:val="000000"/>
          <w:sz w:val="28"/>
          <w:szCs w:val="28"/>
        </w:rPr>
        <w:t>MS</w:t>
      </w:r>
      <w:r w:rsidRPr="00815C8A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Paint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: </w:t>
      </w:r>
    </w:p>
    <w:p w:rsidR="006F4FD6" w:rsidRPr="00815C8A" w:rsidRDefault="00815C8A">
      <w:pPr>
        <w:spacing w:line="321" w:lineRule="atLeast"/>
        <w:ind w:left="436" w:right="-89" w:firstLine="709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Палитра, панель инструментов для работы с графическими объектами, </w:t>
      </w:r>
      <w:proofErr w:type="gramStart"/>
      <w:r w:rsidRPr="00815C8A">
        <w:rPr>
          <w:color w:val="000000"/>
          <w:sz w:val="28"/>
          <w:szCs w:val="28"/>
          <w:lang w:val="ru-RU"/>
        </w:rPr>
        <w:t>технология  внедрения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графических  объектов  </w:t>
      </w:r>
      <w:r>
        <w:rPr>
          <w:color w:val="000000"/>
          <w:sz w:val="28"/>
          <w:szCs w:val="28"/>
        </w:rPr>
        <w:t>OLE</w:t>
      </w:r>
      <w:r w:rsidRPr="00815C8A">
        <w:rPr>
          <w:color w:val="000000"/>
          <w:sz w:val="28"/>
          <w:szCs w:val="28"/>
          <w:lang w:val="ru-RU"/>
        </w:rPr>
        <w:t xml:space="preserve">,  работа  с  кривыми линиями, объемные фигуры, использование клавиши </w:t>
      </w:r>
      <w:r>
        <w:rPr>
          <w:color w:val="000000"/>
          <w:sz w:val="28"/>
          <w:szCs w:val="28"/>
        </w:rPr>
        <w:t>Shift</w:t>
      </w:r>
      <w:r w:rsidRPr="00815C8A">
        <w:rPr>
          <w:color w:val="000000"/>
          <w:sz w:val="28"/>
          <w:szCs w:val="28"/>
          <w:lang w:val="ru-RU"/>
        </w:rPr>
        <w:t>.</w:t>
      </w:r>
    </w:p>
    <w:p w:rsidR="006F4FD6" w:rsidRPr="00815C8A" w:rsidRDefault="00815C8A">
      <w:pPr>
        <w:numPr>
          <w:ilvl w:val="0"/>
          <w:numId w:val="2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умение строить графические объекты с использованием образцов и </w:t>
      </w:r>
    </w:p>
    <w:p w:rsidR="006F4FD6" w:rsidRDefault="00815C8A">
      <w:pPr>
        <w:spacing w:before="10" w:line="310" w:lineRule="atLeast"/>
        <w:ind w:left="436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фантазии</w:t>
      </w:r>
      <w:proofErr w:type="spellEnd"/>
      <w:r>
        <w:rPr>
          <w:color w:val="000000"/>
          <w:sz w:val="28"/>
          <w:szCs w:val="28"/>
        </w:rPr>
        <w:t>.</w:t>
      </w:r>
    </w:p>
    <w:p w:rsidR="006F4FD6" w:rsidRDefault="00815C8A">
      <w:pPr>
        <w:numPr>
          <w:ilvl w:val="0"/>
          <w:numId w:val="30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Направленность</w:t>
      </w:r>
      <w:proofErr w:type="spellEnd"/>
      <w:r>
        <w:rPr>
          <w:b/>
          <w:bCs/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дополнительная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общеобразовательная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line="321" w:lineRule="atLeast"/>
        <w:ind w:left="436" w:right="-8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общеразвивающая  программа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«Легкая  графика»  имеет  техническую направленность.</w:t>
      </w:r>
    </w:p>
    <w:p w:rsidR="006F4FD6" w:rsidRDefault="00815C8A">
      <w:pPr>
        <w:numPr>
          <w:ilvl w:val="0"/>
          <w:numId w:val="31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Уровень</w:t>
      </w:r>
      <w:proofErr w:type="spellEnd"/>
      <w:r>
        <w:rPr>
          <w:b/>
          <w:bCs/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освоения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Уровень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освоения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line="321" w:lineRule="atLeast"/>
        <w:ind w:left="436" w:right="-90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дополнительной  общеобразовательной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общеразвивающей  программы «Легкая графика» - базовый.</w:t>
      </w:r>
    </w:p>
    <w:p w:rsidR="006F4FD6" w:rsidRPr="00815C8A" w:rsidRDefault="00815C8A">
      <w:pPr>
        <w:numPr>
          <w:ilvl w:val="0"/>
          <w:numId w:val="32"/>
        </w:numPr>
        <w:spacing w:before="321" w:line="321" w:lineRule="atLeast"/>
        <w:jc w:val="center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 xml:space="preserve">Характеристика обучающихся, возрастные особенности, иные </w:t>
      </w:r>
      <w:proofErr w:type="gramStart"/>
      <w:r w:rsidRPr="00815C8A">
        <w:rPr>
          <w:color w:val="000000"/>
          <w:sz w:val="28"/>
          <w:szCs w:val="28"/>
          <w:lang w:val="ru-RU"/>
        </w:rPr>
        <w:t>Период  11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-15  лет  характеризуется  становлением  избирательности, целенаправленности восприятия, становлением устойчивого, произвольного внимания и логической памяти, время перехода от мышления, основанного на  оперировании  конкретными  представлениями  к  мышлению теоретическому. Данный этап можно охарактеризовать как время овладения </w:t>
      </w:r>
      <w:proofErr w:type="gramStart"/>
      <w:r w:rsidRPr="00815C8A">
        <w:rPr>
          <w:color w:val="000000"/>
          <w:sz w:val="28"/>
          <w:szCs w:val="28"/>
          <w:lang w:val="ru-RU"/>
        </w:rPr>
        <w:t>самостоятельными  формами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работы,  время  развития  интеллектуальной, познавательной активности учащихся. Задания, включенные в программу, </w:t>
      </w:r>
      <w:proofErr w:type="gramStart"/>
      <w:r w:rsidRPr="00815C8A">
        <w:rPr>
          <w:color w:val="000000"/>
          <w:sz w:val="28"/>
          <w:szCs w:val="28"/>
          <w:lang w:val="ru-RU"/>
        </w:rPr>
        <w:t>можно  использовать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как  в  качестве  обучающих,  так  и  контролирующих. Задания призваны развивать интуицию, пространственные представления и </w:t>
      </w:r>
      <w:proofErr w:type="gramStart"/>
      <w:r w:rsidRPr="00815C8A">
        <w:rPr>
          <w:color w:val="000000"/>
          <w:sz w:val="28"/>
          <w:szCs w:val="28"/>
          <w:lang w:val="ru-RU"/>
        </w:rPr>
        <w:t>воображение  учащихся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,  выполняются  ребятами  на  компьютере  под руководством педагога или самостоятельно, при условии, что учащиеся уже получили необходимые знания для выполнения упражнения. Чем шире у ребенка будет диапазон возможностей для пробы и применения творческого потенциала, тем больше вероятность найти свое любимое занятие, раскрыть </w:t>
      </w:r>
      <w:proofErr w:type="gramStart"/>
      <w:r w:rsidRPr="00815C8A">
        <w:rPr>
          <w:color w:val="000000"/>
          <w:sz w:val="28"/>
          <w:szCs w:val="28"/>
          <w:lang w:val="ru-RU"/>
        </w:rPr>
        <w:t>свой  талант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и  проявить  себя  как  личность.  </w:t>
      </w:r>
      <w:proofErr w:type="gramStart"/>
      <w:r w:rsidRPr="00815C8A">
        <w:rPr>
          <w:color w:val="000000"/>
          <w:sz w:val="28"/>
          <w:szCs w:val="28"/>
          <w:lang w:val="ru-RU"/>
        </w:rPr>
        <w:t>Полученные  в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ходе  занятий знания,  умения  и  навыки  помогут  обучающемуся  расширить  кругозор, воспитать вкус и интерес к искусству, определиться с профессиональным выбором, что позволит ему стать творчески развитой личностью.</w:t>
      </w:r>
    </w:p>
    <w:p w:rsidR="006F4FD6" w:rsidRDefault="00815C8A">
      <w:pPr>
        <w:numPr>
          <w:ilvl w:val="0"/>
          <w:numId w:val="32"/>
        </w:numPr>
        <w:spacing w:before="335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Форма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очная</w:t>
      </w:r>
      <w:proofErr w:type="spellEnd"/>
    </w:p>
    <w:p w:rsidR="006F4FD6" w:rsidRPr="00815C8A" w:rsidRDefault="00815C8A">
      <w:pPr>
        <w:numPr>
          <w:ilvl w:val="0"/>
          <w:numId w:val="32"/>
        </w:numPr>
        <w:spacing w:before="322" w:line="321" w:lineRule="atLeast"/>
        <w:ind w:right="1543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 xml:space="preserve">Особенности организации образовательного процесса. </w:t>
      </w:r>
      <w:r w:rsidRPr="00815C8A">
        <w:rPr>
          <w:color w:val="000000"/>
          <w:sz w:val="28"/>
          <w:szCs w:val="28"/>
          <w:lang w:val="ru-RU"/>
        </w:rPr>
        <w:t>К концу второго года обучения учащиеся должны уметь:</w:t>
      </w:r>
    </w:p>
    <w:p w:rsidR="006F4FD6" w:rsidRDefault="00815C8A">
      <w:pPr>
        <w:numPr>
          <w:ilvl w:val="0"/>
          <w:numId w:val="33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производить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настройку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интерфейса</w:t>
      </w:r>
      <w:proofErr w:type="spellEnd"/>
      <w:r>
        <w:rPr>
          <w:color w:val="000000"/>
          <w:sz w:val="28"/>
          <w:szCs w:val="28"/>
        </w:rPr>
        <w:t>;</w:t>
      </w:r>
    </w:p>
    <w:p w:rsidR="006F4FD6" w:rsidRPr="00815C8A" w:rsidRDefault="00815C8A">
      <w:pPr>
        <w:numPr>
          <w:ilvl w:val="0"/>
          <w:numId w:val="34"/>
        </w:numPr>
        <w:spacing w:before="137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работать с инструментами графического редактора </w:t>
      </w:r>
      <w:r>
        <w:rPr>
          <w:color w:val="000000"/>
          <w:sz w:val="28"/>
          <w:szCs w:val="28"/>
        </w:rPr>
        <w:t>Paint</w:t>
      </w:r>
      <w:r w:rsidRPr="00815C8A">
        <w:rPr>
          <w:color w:val="000000"/>
          <w:sz w:val="28"/>
          <w:szCs w:val="28"/>
          <w:lang w:val="ru-RU"/>
        </w:rPr>
        <w:t>;</w:t>
      </w:r>
    </w:p>
    <w:p w:rsidR="006F4FD6" w:rsidRPr="00815C8A" w:rsidRDefault="00815C8A">
      <w:pPr>
        <w:numPr>
          <w:ilvl w:val="0"/>
          <w:numId w:val="34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применять </w:t>
      </w:r>
      <w:r w:rsidRPr="00815C8A">
        <w:rPr>
          <w:color w:val="000000"/>
          <w:spacing w:val="4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основные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4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приемы </w:t>
      </w:r>
      <w:r w:rsidRPr="00815C8A">
        <w:rPr>
          <w:color w:val="000000"/>
          <w:spacing w:val="4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работы </w:t>
      </w:r>
      <w:r w:rsidRPr="00815C8A">
        <w:rPr>
          <w:color w:val="000000"/>
          <w:spacing w:val="4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 </w:t>
      </w:r>
      <w:r w:rsidRPr="00815C8A">
        <w:rPr>
          <w:color w:val="000000"/>
          <w:spacing w:val="4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компьютерной </w:t>
      </w:r>
      <w:r w:rsidRPr="00815C8A">
        <w:rPr>
          <w:color w:val="000000"/>
          <w:spacing w:val="4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графикой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lastRenderedPageBreak/>
        <w:t xml:space="preserve">редактора </w:t>
      </w:r>
    </w:p>
    <w:p w:rsidR="006F4FD6" w:rsidRPr="00815C8A" w:rsidRDefault="00815C8A">
      <w:pPr>
        <w:spacing w:line="321" w:lineRule="atLeast"/>
        <w:ind w:left="436" w:right="-89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Paint</w:t>
      </w:r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8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(изменять </w:t>
      </w:r>
      <w:r w:rsidRPr="00815C8A">
        <w:rPr>
          <w:color w:val="000000"/>
          <w:spacing w:val="8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размер </w:t>
      </w:r>
      <w:r w:rsidRPr="00815C8A">
        <w:rPr>
          <w:color w:val="000000"/>
          <w:spacing w:val="8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рисунка, </w:t>
      </w:r>
      <w:r w:rsidRPr="00815C8A">
        <w:rPr>
          <w:color w:val="000000"/>
          <w:spacing w:val="8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сохранять </w:t>
      </w:r>
      <w:r w:rsidRPr="00815C8A">
        <w:rPr>
          <w:color w:val="000000"/>
          <w:spacing w:val="8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рисунок, </w:t>
      </w:r>
      <w:r w:rsidRPr="00815C8A">
        <w:rPr>
          <w:color w:val="000000"/>
          <w:spacing w:val="8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выполнять операции </w:t>
      </w:r>
      <w:r w:rsidRPr="00815C8A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 </w:t>
      </w:r>
      <w:r w:rsidRPr="00815C8A">
        <w:rPr>
          <w:color w:val="000000"/>
          <w:spacing w:val="191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цветом, </w:t>
      </w:r>
      <w:r w:rsidRPr="00815C8A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соединять </w:t>
      </w:r>
      <w:r w:rsidRPr="00815C8A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объекты, </w:t>
      </w:r>
      <w:r w:rsidRPr="00815C8A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размещать, </w:t>
      </w:r>
      <w:r w:rsidRPr="00815C8A">
        <w:rPr>
          <w:color w:val="000000"/>
          <w:spacing w:val="19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объединять, производить обрезку и т. д.);</w:t>
      </w:r>
    </w:p>
    <w:p w:rsidR="006F4FD6" w:rsidRPr="00815C8A" w:rsidRDefault="00815C8A">
      <w:pPr>
        <w:numPr>
          <w:ilvl w:val="0"/>
          <w:numId w:val="3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применять  основные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приемы  работы  с  объектами  редактора  </w:t>
      </w:r>
      <w:r>
        <w:rPr>
          <w:color w:val="000000"/>
          <w:sz w:val="28"/>
          <w:szCs w:val="28"/>
        </w:rPr>
        <w:t>Paint</w:t>
      </w:r>
      <w:r w:rsidRPr="00815C8A">
        <w:rPr>
          <w:color w:val="000000"/>
          <w:sz w:val="28"/>
          <w:szCs w:val="28"/>
          <w:lang w:val="ru-RU"/>
        </w:rPr>
        <w:t xml:space="preserve">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(выбор фрагмента изображения, монтаж рисунка из объектов);</w:t>
      </w:r>
    </w:p>
    <w:p w:rsidR="006F4FD6" w:rsidRPr="00815C8A" w:rsidRDefault="00815C8A">
      <w:pPr>
        <w:spacing w:line="321" w:lineRule="atLeast"/>
        <w:ind w:left="436" w:right="-89" w:firstLine="709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Программа </w:t>
      </w:r>
      <w:r w:rsidRPr="00815C8A">
        <w:rPr>
          <w:color w:val="000000"/>
          <w:spacing w:val="86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«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Лёгкая </w:t>
      </w:r>
      <w:r w:rsidRPr="00815C8A">
        <w:rPr>
          <w:color w:val="000000"/>
          <w:spacing w:val="8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графика» </w:t>
      </w:r>
      <w:r w:rsidRPr="00815C8A">
        <w:rPr>
          <w:color w:val="000000"/>
          <w:spacing w:val="87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имеет </w:t>
      </w:r>
      <w:r w:rsidRPr="00815C8A">
        <w:rPr>
          <w:color w:val="000000"/>
          <w:spacing w:val="86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большое </w:t>
      </w:r>
      <w:r w:rsidRPr="00815C8A">
        <w:rPr>
          <w:color w:val="000000"/>
          <w:spacing w:val="86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познавательное </w:t>
      </w:r>
      <w:r w:rsidRPr="00815C8A">
        <w:rPr>
          <w:color w:val="000000"/>
          <w:spacing w:val="86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и воспитательное </w:t>
      </w:r>
      <w:r w:rsidRPr="00815C8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значение. </w:t>
      </w:r>
      <w:r w:rsidRPr="00815C8A">
        <w:rPr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Pr="00815C8A">
        <w:rPr>
          <w:color w:val="000000"/>
          <w:sz w:val="28"/>
          <w:szCs w:val="28"/>
          <w:lang w:val="ru-RU"/>
        </w:rPr>
        <w:t xml:space="preserve">Анализ </w:t>
      </w:r>
      <w:r w:rsidRPr="00815C8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выполнения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практических </w:t>
      </w:r>
      <w:r w:rsidRPr="00815C8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заданий формирует  у  учащихся  активную  мыслительную  деятельность,  развивает умение </w:t>
      </w:r>
      <w:r w:rsidRPr="00815C8A">
        <w:rPr>
          <w:color w:val="000000"/>
          <w:spacing w:val="2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рассуждать </w:t>
      </w:r>
      <w:r w:rsidRPr="00815C8A">
        <w:rPr>
          <w:color w:val="000000"/>
          <w:spacing w:val="2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и </w:t>
      </w:r>
      <w:r w:rsidRPr="00815C8A">
        <w:rPr>
          <w:color w:val="000000"/>
          <w:spacing w:val="2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обосновывать </w:t>
      </w:r>
      <w:r w:rsidRPr="00815C8A">
        <w:rPr>
          <w:color w:val="000000"/>
          <w:spacing w:val="2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правильность </w:t>
      </w:r>
      <w:r w:rsidRPr="00815C8A">
        <w:rPr>
          <w:color w:val="000000"/>
          <w:spacing w:val="2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выполняемой </w:t>
      </w:r>
      <w:r w:rsidRPr="00815C8A">
        <w:rPr>
          <w:color w:val="000000"/>
          <w:spacing w:val="2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работы; способствует </w:t>
      </w:r>
      <w:r w:rsidRPr="00815C8A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осмысленному </w:t>
      </w:r>
      <w:r w:rsidRPr="00815C8A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обогащению </w:t>
      </w:r>
      <w:r w:rsidRPr="00815C8A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словарного </w:t>
      </w:r>
      <w:r w:rsidRPr="00815C8A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запаса. </w:t>
      </w:r>
      <w:r w:rsidRPr="00815C8A">
        <w:rPr>
          <w:color w:val="000000"/>
          <w:spacing w:val="10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Занятия </w:t>
      </w:r>
      <w:proofErr w:type="gramStart"/>
      <w:r w:rsidRPr="00815C8A">
        <w:rPr>
          <w:color w:val="000000"/>
          <w:sz w:val="28"/>
          <w:szCs w:val="28"/>
          <w:lang w:val="ru-RU"/>
        </w:rPr>
        <w:t xml:space="preserve">помогут </w:t>
      </w:r>
      <w:r w:rsidRPr="00815C8A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обогатить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знания </w:t>
      </w:r>
      <w:r w:rsidRPr="00815C8A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учащихся, </w:t>
      </w:r>
      <w:r w:rsidRPr="00815C8A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продолжат </w:t>
      </w:r>
      <w:r w:rsidRPr="00815C8A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развивать </w:t>
      </w:r>
      <w:r w:rsidRPr="00815C8A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чувство собственной значимости.</w:t>
      </w:r>
    </w:p>
    <w:p w:rsidR="006F4FD6" w:rsidRPr="00815C8A" w:rsidRDefault="00815C8A">
      <w:pPr>
        <w:numPr>
          <w:ilvl w:val="0"/>
          <w:numId w:val="36"/>
        </w:numPr>
        <w:spacing w:before="333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815C8A">
        <w:rPr>
          <w:b/>
          <w:bCs/>
          <w:color w:val="000000"/>
          <w:spacing w:val="232"/>
          <w:sz w:val="28"/>
          <w:szCs w:val="28"/>
          <w:lang w:val="ru-RU"/>
        </w:rPr>
        <w:t xml:space="preserve"> </w:t>
      </w:r>
      <w:r w:rsidRPr="00815C8A">
        <w:rPr>
          <w:b/>
          <w:bCs/>
          <w:color w:val="000000"/>
          <w:sz w:val="28"/>
          <w:szCs w:val="28"/>
          <w:lang w:val="ru-RU"/>
        </w:rPr>
        <w:t>группы</w:t>
      </w:r>
      <w:proofErr w:type="gramEnd"/>
      <w:r w:rsidRPr="00815C8A">
        <w:rPr>
          <w:b/>
          <w:bCs/>
          <w:color w:val="000000"/>
          <w:sz w:val="28"/>
          <w:szCs w:val="28"/>
          <w:lang w:val="ru-RU"/>
        </w:rPr>
        <w:t xml:space="preserve">, </w:t>
      </w:r>
      <w:r w:rsidRPr="00815C8A">
        <w:rPr>
          <w:b/>
          <w:bCs/>
          <w:color w:val="000000"/>
          <w:spacing w:val="232"/>
          <w:sz w:val="28"/>
          <w:szCs w:val="28"/>
          <w:lang w:val="ru-RU"/>
        </w:rPr>
        <w:t xml:space="preserve"> </w:t>
      </w:r>
      <w:r w:rsidRPr="00815C8A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815C8A">
        <w:rPr>
          <w:b/>
          <w:bCs/>
          <w:color w:val="000000"/>
          <w:spacing w:val="232"/>
          <w:sz w:val="28"/>
          <w:szCs w:val="28"/>
          <w:lang w:val="ru-RU"/>
        </w:rPr>
        <w:t xml:space="preserve"> </w:t>
      </w:r>
      <w:r w:rsidRPr="00815C8A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815C8A">
        <w:rPr>
          <w:b/>
          <w:bCs/>
          <w:color w:val="000000"/>
          <w:spacing w:val="232"/>
          <w:sz w:val="28"/>
          <w:szCs w:val="28"/>
          <w:lang w:val="ru-RU"/>
        </w:rPr>
        <w:t xml:space="preserve"> </w:t>
      </w:r>
      <w:r w:rsidRPr="00815C8A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815C8A">
        <w:rPr>
          <w:b/>
          <w:bCs/>
          <w:color w:val="000000"/>
          <w:spacing w:val="232"/>
          <w:sz w:val="28"/>
          <w:szCs w:val="28"/>
          <w:lang w:val="ru-RU"/>
        </w:rPr>
        <w:t xml:space="preserve"> </w:t>
      </w:r>
      <w:r w:rsidRPr="00815C8A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>продолжительность.</w:t>
      </w:r>
    </w:p>
    <w:p w:rsidR="006F4FD6" w:rsidRPr="00815C8A" w:rsidRDefault="00815C8A">
      <w:pPr>
        <w:spacing w:line="321" w:lineRule="atLeast"/>
        <w:ind w:left="436" w:right="-89" w:firstLine="709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Состав одной группы - 8 человек. Занятия проходят 2 раза в неделю по 2 часа, продолжительность занятий 30–40 минут.</w:t>
      </w:r>
    </w:p>
    <w:p w:rsidR="006F4FD6" w:rsidRDefault="00815C8A">
      <w:pPr>
        <w:numPr>
          <w:ilvl w:val="0"/>
          <w:numId w:val="37"/>
        </w:numPr>
        <w:spacing w:before="3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Учебно-тематический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план</w:t>
      </w:r>
      <w:proofErr w:type="spellEnd"/>
    </w:p>
    <w:p w:rsidR="006F4FD6" w:rsidRDefault="00815C8A">
      <w:pPr>
        <w:spacing w:before="219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797"/>
        <w:gridCol w:w="992"/>
        <w:gridCol w:w="1267"/>
        <w:gridCol w:w="859"/>
      </w:tblGrid>
      <w:tr w:rsidR="006F4FD6">
        <w:trPr>
          <w:trHeight w:hRule="exact" w:val="33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6F4FD6" w:rsidRDefault="00815C8A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5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30" w:type="dxa"/>
              <w:right w:w="1570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9" w:type="dxa"/>
              <w:right w:w="289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6F4FD6">
        <w:trPr>
          <w:trHeight w:hRule="exact" w:val="65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6F4FD6" w:rsidRDefault="006F4FD6"/>
        </w:tc>
        <w:tc>
          <w:tcPr>
            <w:tcW w:w="5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30" w:type="dxa"/>
              <w:right w:w="1570" w:type="dxa"/>
            </w:tcMar>
          </w:tcPr>
          <w:p w:rsidR="006F4FD6" w:rsidRDefault="006F4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9" w:type="dxa"/>
              <w:right w:w="10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4" w:type="dxa"/>
              <w:right w:w="44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2" w:type="dxa"/>
              <w:right w:w="0" w:type="dxa"/>
            </w:tcMar>
            <w:vAlign w:val="center"/>
          </w:tcPr>
          <w:p w:rsidR="006F4FD6" w:rsidRDefault="00815C8A">
            <w:pPr>
              <w:spacing w:line="321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Прак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тика</w:t>
            </w:r>
            <w:proofErr w:type="spellEnd"/>
          </w:p>
        </w:tc>
      </w:tr>
      <w:tr w:rsidR="006F4FD6">
        <w:trPr>
          <w:trHeight w:hRule="exact" w:val="7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6" w:type="dxa"/>
            </w:tcMar>
          </w:tcPr>
          <w:p w:rsidR="006F4FD6" w:rsidRPr="00815C8A" w:rsidRDefault="00815C8A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>Вводное занятие. Знакомство с правилами работы на компьютере.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296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33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9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F4FD6">
        <w:trPr>
          <w:trHeight w:hRule="exact" w:val="3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12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Файловая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6" w:type="dxa"/>
              <w:right w:w="226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3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9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F4FD6">
        <w:trPr>
          <w:trHeight w:hRule="exact" w:val="6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6F4FD6" w:rsidRPr="00815C8A" w:rsidRDefault="00815C8A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Интерфейс  графического редактора 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Pain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t</w:t>
            </w:r>
            <w:r w:rsidRPr="00815C8A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Примитивы.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cFitText/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 w:rsidRPr="00815C8A">
              <w:rPr>
                <w:b/>
                <w:bCs/>
                <w:color w:val="000000"/>
                <w:w w:val="85"/>
                <w:sz w:val="28"/>
                <w:szCs w:val="28"/>
                <w:lang w:val="ru-RU"/>
              </w:rPr>
              <w:t xml:space="preserve">              </w:t>
            </w:r>
            <w:r w:rsidRPr="00815C8A">
              <w:rPr>
                <w:color w:val="000000"/>
                <w:spacing w:val="10"/>
                <w:w w:val="85"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433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9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F4FD6">
        <w:trPr>
          <w:trHeight w:hRule="exact" w:val="5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26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Редактирование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графических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объектов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296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33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9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F4FD6">
        <w:trPr>
          <w:trHeight w:hRule="exact" w:val="3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30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палитрой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296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3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9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F4FD6">
        <w:trPr>
          <w:trHeight w:hRule="exact" w:val="3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88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Создание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объемных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фигур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296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3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9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F4FD6">
        <w:trPr>
          <w:trHeight w:hRule="exact" w:val="3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99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текстом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6" w:type="dxa"/>
              <w:right w:w="296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3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9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F4FD6">
        <w:trPr>
          <w:trHeight w:hRule="exact" w:val="6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6F4FD6" w:rsidRPr="00815C8A" w:rsidRDefault="00815C8A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Графический интерфейс  текстового редактора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Word</w:t>
            </w:r>
            <w:r w:rsidRPr="00815C8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6" w:type="dxa"/>
              <w:right w:w="226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33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0" w:type="dxa"/>
              <w:right w:w="159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6F4FD6">
        <w:trPr>
          <w:trHeight w:hRule="exact" w:val="5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5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536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Проекты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6" w:type="dxa"/>
              <w:right w:w="226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3" w:type="dxa"/>
              <w:right w:w="433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0" w:type="dxa"/>
              <w:right w:w="159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6F4FD6">
        <w:trPr>
          <w:trHeight w:hRule="exact" w:val="5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4" w:type="dxa"/>
              <w:right w:w="55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90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6" w:type="dxa"/>
              <w:right w:w="226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4FD6" w:rsidRDefault="006F4FD6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0" w:type="dxa"/>
              <w:right w:w="159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6F4FD6">
        <w:trPr>
          <w:trHeight w:hRule="exact" w:val="403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382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6" w:type="dxa"/>
              <w:right w:w="156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3" w:type="dxa"/>
              <w:right w:w="363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0" w:type="dxa"/>
              <w:right w:w="89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114</w:t>
            </w:r>
          </w:p>
        </w:tc>
      </w:tr>
    </w:tbl>
    <w:p w:rsidR="006F4FD6" w:rsidRDefault="00815C8A">
      <w:pPr>
        <w:numPr>
          <w:ilvl w:val="0"/>
          <w:numId w:val="38"/>
        </w:numPr>
        <w:spacing w:before="459" w:line="310" w:lineRule="atLeast"/>
        <w:ind w:right="-200"/>
        <w:jc w:val="both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Содержание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6F4FD6" w:rsidRPr="00815C8A" w:rsidRDefault="00815C8A">
      <w:pPr>
        <w:spacing w:before="321" w:line="321" w:lineRule="atLeast"/>
        <w:ind w:left="436" w:right="-89" w:firstLine="709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Тема 1. Вводное занятие. Повторение правил техники безопасности., поведение при ЧС. Повторение правил работы на компьютере.</w:t>
      </w:r>
    </w:p>
    <w:p w:rsidR="006F4FD6" w:rsidRPr="00815C8A" w:rsidRDefault="00815C8A">
      <w:pPr>
        <w:spacing w:before="1" w:line="321" w:lineRule="atLeast"/>
        <w:ind w:left="436" w:right="-90" w:firstLine="709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Назначение  основных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устройств  компьютера.  </w:t>
      </w:r>
      <w:proofErr w:type="gramStart"/>
      <w:r w:rsidRPr="00815C8A">
        <w:rPr>
          <w:color w:val="000000"/>
          <w:sz w:val="28"/>
          <w:szCs w:val="28"/>
          <w:lang w:val="ru-RU"/>
        </w:rPr>
        <w:t>Назначение  объектов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компьютерного  рабочего  стола.  </w:t>
      </w:r>
      <w:proofErr w:type="gramStart"/>
      <w:r w:rsidRPr="00815C8A">
        <w:rPr>
          <w:color w:val="000000"/>
          <w:sz w:val="28"/>
          <w:szCs w:val="28"/>
          <w:lang w:val="ru-RU"/>
        </w:rPr>
        <w:t>Компьютерного  меню</w:t>
      </w:r>
      <w:proofErr w:type="gramEnd"/>
      <w:r w:rsidRPr="00815C8A">
        <w:rPr>
          <w:color w:val="000000"/>
          <w:sz w:val="28"/>
          <w:szCs w:val="28"/>
          <w:lang w:val="ru-RU"/>
        </w:rPr>
        <w:t>.  Повторение технологии работы с меню.</w:t>
      </w:r>
    </w:p>
    <w:p w:rsidR="006F4FD6" w:rsidRPr="00815C8A" w:rsidRDefault="00815C8A">
      <w:pPr>
        <w:spacing w:before="1" w:line="321" w:lineRule="atLeast"/>
        <w:ind w:left="436" w:right="-20" w:firstLine="709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2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Файловая  система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Понятие  файла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Работа  с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файлами, папками. Открытие файла с рисунком. Создание папок, сохранение файлов в папку. Переименование папок, файлов. Поиск файлов, папок. Удаление файлов, папок.</w:t>
      </w:r>
      <w:r w:rsidRPr="00815C8A">
        <w:rPr>
          <w:rFonts w:ascii="Calibri" w:eastAsia="Calibri" w:hAnsi="Calibri" w:cs="Calibri"/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Освоение среды графического редактора </w:t>
      </w:r>
      <w:r>
        <w:rPr>
          <w:color w:val="000000"/>
          <w:sz w:val="28"/>
          <w:szCs w:val="28"/>
        </w:rPr>
        <w:t>Paint</w:t>
      </w:r>
      <w:r w:rsidRPr="00815C8A">
        <w:rPr>
          <w:color w:val="000000"/>
          <w:sz w:val="28"/>
          <w:szCs w:val="28"/>
          <w:lang w:val="ru-RU"/>
        </w:rPr>
        <w:t>.</w:t>
      </w:r>
    </w:p>
    <w:p w:rsidR="006F4FD6" w:rsidRPr="00815C8A" w:rsidRDefault="00815C8A">
      <w:pPr>
        <w:spacing w:before="1" w:line="321" w:lineRule="atLeast"/>
        <w:ind w:left="436" w:right="-90" w:firstLine="709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3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Интерфейс   </w:t>
      </w:r>
      <w:proofErr w:type="gramStart"/>
      <w:r w:rsidRPr="00815C8A">
        <w:rPr>
          <w:color w:val="000000"/>
          <w:sz w:val="28"/>
          <w:szCs w:val="28"/>
          <w:lang w:val="ru-RU"/>
        </w:rPr>
        <w:t>графического  редактора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>MS</w:t>
      </w:r>
      <w:r w:rsidRPr="00815C8A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Paint</w:t>
      </w:r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Что  такое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компьютерная  графика.  </w:t>
      </w:r>
      <w:proofErr w:type="gramStart"/>
      <w:r w:rsidRPr="00815C8A">
        <w:rPr>
          <w:color w:val="000000"/>
          <w:sz w:val="28"/>
          <w:szCs w:val="28"/>
          <w:lang w:val="ru-RU"/>
        </w:rPr>
        <w:t>Основные  возможности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графического  редактора </w:t>
      </w:r>
      <w:r>
        <w:rPr>
          <w:color w:val="000000"/>
          <w:sz w:val="28"/>
          <w:szCs w:val="28"/>
        </w:rPr>
        <w:t>Paint</w:t>
      </w:r>
      <w:r w:rsidRPr="00815C8A">
        <w:rPr>
          <w:color w:val="000000"/>
          <w:sz w:val="28"/>
          <w:szCs w:val="28"/>
          <w:lang w:val="ru-RU"/>
        </w:rPr>
        <w:t xml:space="preserve">  по  созданию  графических  объектов.  </w:t>
      </w:r>
      <w:proofErr w:type="gramStart"/>
      <w:r w:rsidRPr="00815C8A">
        <w:rPr>
          <w:color w:val="000000"/>
          <w:sz w:val="28"/>
          <w:szCs w:val="28"/>
          <w:lang w:val="ru-RU"/>
        </w:rPr>
        <w:t>Панель  Палитра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Панель Инструменты.  </w:t>
      </w:r>
      <w:proofErr w:type="gramStart"/>
      <w:r w:rsidRPr="00815C8A">
        <w:rPr>
          <w:color w:val="000000"/>
          <w:sz w:val="28"/>
          <w:szCs w:val="28"/>
          <w:lang w:val="ru-RU"/>
        </w:rPr>
        <w:t>Настройка  инструментов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рисования.  </w:t>
      </w:r>
      <w:proofErr w:type="gramStart"/>
      <w:r w:rsidRPr="00815C8A">
        <w:rPr>
          <w:color w:val="000000"/>
          <w:sz w:val="28"/>
          <w:szCs w:val="28"/>
          <w:lang w:val="ru-RU"/>
        </w:rPr>
        <w:t>Создание  рисунков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с помощью инструментов.</w:t>
      </w:r>
    </w:p>
    <w:p w:rsidR="006F4FD6" w:rsidRPr="00815C8A" w:rsidRDefault="00815C8A">
      <w:pPr>
        <w:spacing w:line="321" w:lineRule="atLeast"/>
        <w:ind w:left="436" w:right="-89" w:firstLine="70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4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Редактирование  графических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объектов.  Редактирование рисунков.</w:t>
      </w:r>
    </w:p>
    <w:p w:rsidR="006F4FD6" w:rsidRPr="00815C8A" w:rsidRDefault="00815C8A">
      <w:pPr>
        <w:spacing w:before="1" w:line="321" w:lineRule="atLeast"/>
        <w:ind w:left="436" w:right="-89" w:firstLine="709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Понятие фрагмента рисунка. Технология выделения и перемещения фрагментов рисунка. Точные построения графических объектов.</w:t>
      </w:r>
    </w:p>
    <w:p w:rsidR="006F4FD6" w:rsidRPr="00815C8A" w:rsidRDefault="00815C8A">
      <w:pPr>
        <w:spacing w:before="1" w:line="321" w:lineRule="atLeast"/>
        <w:ind w:left="436" w:right="-90" w:firstLine="709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5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Работа  с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палитрой.  </w:t>
      </w:r>
      <w:proofErr w:type="gramStart"/>
      <w:r w:rsidRPr="00815C8A">
        <w:rPr>
          <w:color w:val="000000"/>
          <w:sz w:val="28"/>
          <w:szCs w:val="28"/>
          <w:lang w:val="ru-RU"/>
        </w:rPr>
        <w:t>Заливка  графического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объекта. </w:t>
      </w:r>
      <w:proofErr w:type="gramStart"/>
      <w:r w:rsidRPr="00815C8A">
        <w:rPr>
          <w:color w:val="000000"/>
          <w:sz w:val="28"/>
          <w:szCs w:val="28"/>
          <w:lang w:val="ru-RU"/>
        </w:rPr>
        <w:t>Исправление  ошибки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в  случае  заливки  фона  страницы.  </w:t>
      </w:r>
      <w:proofErr w:type="gramStart"/>
      <w:r w:rsidRPr="00815C8A">
        <w:rPr>
          <w:color w:val="000000"/>
          <w:sz w:val="28"/>
          <w:szCs w:val="28"/>
          <w:lang w:val="ru-RU"/>
        </w:rPr>
        <w:t>Изменение  цвета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линий. Использование пипетки. Выбор дополнительной палитры.</w:t>
      </w:r>
    </w:p>
    <w:p w:rsidR="006F4FD6" w:rsidRPr="00815C8A" w:rsidRDefault="00815C8A">
      <w:pPr>
        <w:spacing w:before="1" w:line="321" w:lineRule="atLeast"/>
        <w:ind w:left="436" w:right="-90" w:firstLine="709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6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Создание  объемных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фигур.  </w:t>
      </w:r>
      <w:proofErr w:type="gramStart"/>
      <w:r w:rsidRPr="00815C8A">
        <w:rPr>
          <w:color w:val="000000"/>
          <w:sz w:val="28"/>
          <w:szCs w:val="28"/>
          <w:lang w:val="ru-RU"/>
        </w:rPr>
        <w:t>Геометрические  инструменты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815C8A">
        <w:rPr>
          <w:color w:val="000000"/>
          <w:sz w:val="28"/>
          <w:szCs w:val="28"/>
          <w:lang w:val="ru-RU"/>
        </w:rPr>
        <w:t>Использование  клавиши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shift</w:t>
      </w:r>
      <w:r w:rsidRPr="00815C8A">
        <w:rPr>
          <w:color w:val="000000"/>
          <w:sz w:val="28"/>
          <w:szCs w:val="28"/>
          <w:lang w:val="ru-RU"/>
        </w:rPr>
        <w:t xml:space="preserve">  при  построении  прямых,  квадратов, окружностей. Редактирование графических объектов по пикселям. Понятие пиктограммы. Преобразование рисунка. </w:t>
      </w:r>
    </w:p>
    <w:p w:rsidR="006F4FD6" w:rsidRPr="00815C8A" w:rsidRDefault="00815C8A">
      <w:pPr>
        <w:spacing w:before="1" w:line="321" w:lineRule="atLeast"/>
        <w:ind w:left="436" w:right="-89" w:firstLine="709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7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Работа  с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текстом.  </w:t>
      </w:r>
      <w:proofErr w:type="gramStart"/>
      <w:r w:rsidRPr="00815C8A">
        <w:rPr>
          <w:color w:val="000000"/>
          <w:sz w:val="28"/>
          <w:szCs w:val="28"/>
          <w:lang w:val="ru-RU"/>
        </w:rPr>
        <w:t>Размещение  текста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в  графическом редакторе.  </w:t>
      </w:r>
      <w:proofErr w:type="gramStart"/>
      <w:r w:rsidRPr="00815C8A">
        <w:rPr>
          <w:color w:val="000000"/>
          <w:sz w:val="28"/>
          <w:szCs w:val="28"/>
          <w:lang w:val="ru-RU"/>
        </w:rPr>
        <w:t>Перемещение  текста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по  рабочему  листу. </w:t>
      </w:r>
      <w:proofErr w:type="gramStart"/>
      <w:r w:rsidRPr="00815C8A">
        <w:rPr>
          <w:color w:val="000000"/>
          <w:sz w:val="28"/>
          <w:szCs w:val="28"/>
          <w:lang w:val="ru-RU"/>
        </w:rPr>
        <w:t>Виды  шрифтов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(начертания,  размеры).  </w:t>
      </w:r>
      <w:proofErr w:type="gramStart"/>
      <w:r w:rsidRPr="00815C8A">
        <w:rPr>
          <w:color w:val="000000"/>
          <w:sz w:val="28"/>
          <w:szCs w:val="28"/>
          <w:lang w:val="ru-RU"/>
        </w:rPr>
        <w:t>Использование  способов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форматирования  текста. Вставка текста, изменение цвета, размера текста.</w:t>
      </w:r>
    </w:p>
    <w:p w:rsidR="006F4FD6" w:rsidRPr="00815C8A" w:rsidRDefault="00815C8A">
      <w:pPr>
        <w:spacing w:before="1" w:line="321" w:lineRule="atLeast"/>
        <w:ind w:left="436" w:right="-89" w:firstLine="70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8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Графический  интерфейс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 текстового  редактора   </w:t>
      </w:r>
      <w:r>
        <w:rPr>
          <w:color w:val="000000"/>
          <w:sz w:val="28"/>
          <w:szCs w:val="28"/>
        </w:rPr>
        <w:t>MS</w:t>
      </w:r>
      <w:r w:rsidRPr="00815C8A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Word</w:t>
      </w:r>
      <w:r w:rsidRPr="00815C8A">
        <w:rPr>
          <w:color w:val="000000"/>
          <w:sz w:val="28"/>
          <w:szCs w:val="28"/>
          <w:lang w:val="ru-RU"/>
        </w:rPr>
        <w:t xml:space="preserve">. Меню. Панель инструментов. Использование вкладки &lt;фигуры&gt;. </w:t>
      </w:r>
    </w:p>
    <w:p w:rsidR="006F4FD6" w:rsidRPr="00815C8A" w:rsidRDefault="00815C8A">
      <w:pPr>
        <w:spacing w:before="1" w:line="321" w:lineRule="atLeast"/>
        <w:ind w:left="436" w:right="-89" w:firstLine="709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9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815C8A">
        <w:rPr>
          <w:color w:val="000000"/>
          <w:sz w:val="28"/>
          <w:szCs w:val="28"/>
          <w:lang w:val="ru-RU"/>
        </w:rPr>
        <w:t>Технология  внедрения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графических  объектов  </w:t>
      </w:r>
      <w:r>
        <w:rPr>
          <w:color w:val="000000"/>
          <w:sz w:val="28"/>
          <w:szCs w:val="28"/>
        </w:rPr>
        <w:t>OLE</w:t>
      </w:r>
      <w:r w:rsidRPr="00815C8A">
        <w:rPr>
          <w:color w:val="000000"/>
          <w:sz w:val="28"/>
          <w:szCs w:val="28"/>
          <w:lang w:val="ru-RU"/>
        </w:rPr>
        <w:t xml:space="preserve">.  Выбор </w:t>
      </w:r>
      <w:proofErr w:type="gramStart"/>
      <w:r w:rsidRPr="00815C8A">
        <w:rPr>
          <w:color w:val="000000"/>
          <w:sz w:val="28"/>
          <w:szCs w:val="28"/>
          <w:lang w:val="ru-RU"/>
        </w:rPr>
        <w:t>объекта  для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копирования.  </w:t>
      </w:r>
      <w:proofErr w:type="gramStart"/>
      <w:r w:rsidRPr="00815C8A">
        <w:rPr>
          <w:color w:val="000000"/>
          <w:sz w:val="28"/>
          <w:szCs w:val="28"/>
          <w:lang w:val="ru-RU"/>
        </w:rPr>
        <w:t>Копирование  выбранного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объекта.  Повороты объектов.  </w:t>
      </w:r>
      <w:proofErr w:type="gramStart"/>
      <w:r w:rsidRPr="00815C8A">
        <w:rPr>
          <w:color w:val="000000"/>
          <w:sz w:val="28"/>
          <w:szCs w:val="28"/>
          <w:lang w:val="ru-RU"/>
        </w:rPr>
        <w:t>Вставка  графического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объекта  из  программы </w:t>
      </w:r>
      <w:r>
        <w:rPr>
          <w:color w:val="000000"/>
          <w:sz w:val="28"/>
          <w:szCs w:val="28"/>
        </w:rPr>
        <w:t>MS</w:t>
      </w:r>
      <w:r w:rsidRPr="00815C8A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Word</w:t>
      </w:r>
      <w:r w:rsidRPr="00815C8A">
        <w:rPr>
          <w:color w:val="000000"/>
          <w:sz w:val="28"/>
          <w:szCs w:val="28"/>
          <w:lang w:val="ru-RU"/>
        </w:rPr>
        <w:t xml:space="preserve">  в программу </w:t>
      </w:r>
      <w:r>
        <w:rPr>
          <w:color w:val="000000"/>
          <w:sz w:val="28"/>
          <w:szCs w:val="28"/>
        </w:rPr>
        <w:t>MS</w:t>
      </w:r>
      <w:r w:rsidRPr="00815C8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Paint</w:t>
      </w:r>
      <w:r w:rsidRPr="00815C8A">
        <w:rPr>
          <w:color w:val="000000"/>
          <w:sz w:val="28"/>
          <w:szCs w:val="28"/>
          <w:lang w:val="ru-RU"/>
        </w:rPr>
        <w:t>.</w:t>
      </w:r>
    </w:p>
    <w:p w:rsidR="006F4FD6" w:rsidRPr="00815C8A" w:rsidRDefault="00815C8A">
      <w:pPr>
        <w:spacing w:before="1" w:line="321" w:lineRule="atLeast"/>
        <w:ind w:left="436" w:right="-89" w:firstLine="709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>Тема  10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 Участие   </w:t>
      </w:r>
      <w:proofErr w:type="gramStart"/>
      <w:r w:rsidRPr="00815C8A">
        <w:rPr>
          <w:color w:val="000000"/>
          <w:sz w:val="28"/>
          <w:szCs w:val="28"/>
          <w:lang w:val="ru-RU"/>
        </w:rPr>
        <w:t>творческих  работ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 в  </w:t>
      </w:r>
      <w:proofErr w:type="spellStart"/>
      <w:r w:rsidRPr="00815C8A">
        <w:rPr>
          <w:color w:val="000000"/>
          <w:sz w:val="28"/>
          <w:szCs w:val="28"/>
          <w:lang w:val="ru-RU"/>
        </w:rPr>
        <w:t>внутришкольных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  и Всероссийских конкурсах.</w:t>
      </w:r>
    </w:p>
    <w:p w:rsidR="006F4FD6" w:rsidRDefault="00815C8A">
      <w:pPr>
        <w:numPr>
          <w:ilvl w:val="0"/>
          <w:numId w:val="39"/>
        </w:numPr>
        <w:spacing w:before="137" w:line="310" w:lineRule="atLeast"/>
        <w:ind w:right="-200"/>
        <w:jc w:val="both"/>
        <w:rPr>
          <w:sz w:val="28"/>
          <w:szCs w:val="28"/>
        </w:rPr>
      </w:pPr>
      <w:r w:rsidRPr="00815C8A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Календарный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учебный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график</w:t>
      </w:r>
      <w:proofErr w:type="spellEnd"/>
    </w:p>
    <w:p w:rsidR="006F4FD6" w:rsidRDefault="00815C8A">
      <w:pPr>
        <w:spacing w:before="326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146"/>
        <w:gridCol w:w="1253"/>
        <w:gridCol w:w="1095"/>
        <w:gridCol w:w="1229"/>
        <w:gridCol w:w="1312"/>
        <w:gridCol w:w="1984"/>
      </w:tblGrid>
      <w:tr w:rsidR="006F4FD6" w:rsidTr="00815C8A">
        <w:trPr>
          <w:trHeight w:hRule="exact" w:val="55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116" w:type="dxa"/>
            </w:tcMar>
            <w:vAlign w:val="center"/>
          </w:tcPr>
          <w:p w:rsidR="006F4FD6" w:rsidRDefault="00815C8A">
            <w:pPr>
              <w:spacing w:line="275" w:lineRule="atLeast"/>
            </w:pPr>
            <w:r>
              <w:rPr>
                <w:i/>
                <w:iCs/>
                <w:color w:val="000000"/>
              </w:rPr>
              <w:t xml:space="preserve">1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48" w:type="dxa"/>
            </w:tcMar>
            <w:vAlign w:val="center"/>
          </w:tcPr>
          <w:p w:rsidR="006F4FD6" w:rsidRDefault="00815C8A">
            <w:pPr>
              <w:spacing w:before="1" w:line="27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Зимние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 xml:space="preserve">2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15" w:type="dxa"/>
            </w:tcMar>
            <w:vAlign w:val="center"/>
          </w:tcPr>
          <w:p w:rsidR="006F4FD6" w:rsidRDefault="00815C8A">
            <w:pPr>
              <w:spacing w:before="1" w:line="27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Весенние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</w:tr>
      <w:tr w:rsidR="006F4FD6" w:rsidTr="00815C8A">
        <w:trPr>
          <w:trHeight w:hRule="exact" w:val="56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0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r>
              <w:rPr>
                <w:color w:val="000000"/>
              </w:rPr>
              <w:t>01.09.2023- 29.12.2023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206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926" w:type="dxa"/>
            </w:tcMar>
          </w:tcPr>
          <w:p w:rsidR="006F4FD6" w:rsidRDefault="00815C8A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7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r>
              <w:rPr>
                <w:color w:val="000000"/>
              </w:rPr>
              <w:t>30.12.23- 08.01.24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62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206" w:type="dxa"/>
            </w:tcMar>
            <w:vAlign w:val="center"/>
          </w:tcPr>
          <w:p w:rsidR="006F4FD6" w:rsidRDefault="00815C8A">
            <w:pPr>
              <w:spacing w:before="1" w:line="275" w:lineRule="atLeast"/>
            </w:pPr>
            <w:r>
              <w:rPr>
                <w:color w:val="000000"/>
              </w:rPr>
              <w:t xml:space="preserve">18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926" w:type="dxa"/>
            </w:tcMar>
          </w:tcPr>
          <w:p w:rsidR="006F4FD6" w:rsidRDefault="00815C8A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6F4FD6" w:rsidRPr="00815C8A" w:rsidRDefault="00815C8A">
      <w:pPr>
        <w:spacing w:before="347" w:line="285" w:lineRule="atLeast"/>
        <w:ind w:left="436" w:right="339"/>
        <w:rPr>
          <w:lang w:val="ru-RU"/>
        </w:rPr>
      </w:pPr>
      <w:r w:rsidRPr="00815C8A">
        <w:rPr>
          <w:i/>
          <w:iCs/>
          <w:color w:val="000000"/>
          <w:lang w:val="ru-RU"/>
        </w:rPr>
        <w:t>Этапы образовательного процесса</w:t>
      </w:r>
      <w:r w:rsidRPr="00815C8A">
        <w:rPr>
          <w:b/>
          <w:bCs/>
          <w:color w:val="000000"/>
          <w:spacing w:val="3528"/>
          <w:lang w:val="ru-RU"/>
        </w:rPr>
        <w:t xml:space="preserve"> </w:t>
      </w:r>
      <w:r w:rsidRPr="00815C8A">
        <w:rPr>
          <w:b/>
          <w:bCs/>
          <w:color w:val="000000"/>
          <w:lang w:val="ru-RU"/>
        </w:rPr>
        <w:t xml:space="preserve">2  группы </w:t>
      </w:r>
      <w:r w:rsidR="00F338B8">
        <w:pict>
          <v:shape id="PathGroup" o:spid="_x0000_s1026" type="#_x0000_t75" style="position:absolute;left:0;text-align:left;margin-left:85pt;margin-top:16.05pt;width:471pt;height:161pt;z-index:-251658752;mso-position-horizontal-relative:page;mso-position-vertical-relative:text" o:allowincell="f">
            <v:imagedata r:id="rId6" o:title=""/>
            <w10:wrap anchorx="page"/>
            <w10:anchorlock/>
          </v:shape>
        </w:pict>
      </w:r>
      <w:r w:rsidRPr="00815C8A">
        <w:rPr>
          <w:color w:val="000000"/>
          <w:lang w:val="ru-RU"/>
        </w:rPr>
        <w:t>Начало учебного года</w:t>
      </w:r>
      <w:r w:rsidRPr="00815C8A">
        <w:rPr>
          <w:color w:val="000000"/>
          <w:spacing w:val="4915"/>
          <w:lang w:val="ru-RU"/>
        </w:rPr>
        <w:t xml:space="preserve"> </w:t>
      </w:r>
      <w:r w:rsidRPr="00815C8A">
        <w:rPr>
          <w:color w:val="000000"/>
          <w:lang w:val="ru-RU"/>
        </w:rPr>
        <w:t xml:space="preserve">1 сентября 2023 Продолжительность учебного года </w:t>
      </w:r>
      <w:r w:rsidRPr="00815C8A">
        <w:rPr>
          <w:color w:val="000000"/>
          <w:spacing w:val="3522"/>
          <w:lang w:val="ru-RU"/>
        </w:rPr>
        <w:t xml:space="preserve"> </w:t>
      </w:r>
      <w:r w:rsidRPr="00815C8A">
        <w:rPr>
          <w:color w:val="000000"/>
          <w:lang w:val="ru-RU"/>
        </w:rPr>
        <w:t>36 недель Продолжительностью учебных занятий</w:t>
      </w:r>
      <w:r w:rsidRPr="00815C8A">
        <w:rPr>
          <w:color w:val="000000"/>
          <w:spacing w:val="3105"/>
          <w:lang w:val="ru-RU"/>
        </w:rPr>
        <w:t xml:space="preserve"> </w:t>
      </w:r>
      <w:r w:rsidRPr="00815C8A">
        <w:rPr>
          <w:color w:val="000000"/>
          <w:lang w:val="ru-RU"/>
        </w:rPr>
        <w:t>30-40 минут Вводная диагностика</w:t>
      </w:r>
      <w:r w:rsidRPr="00815C8A">
        <w:rPr>
          <w:color w:val="000000"/>
          <w:spacing w:val="4977"/>
          <w:lang w:val="ru-RU"/>
        </w:rPr>
        <w:t xml:space="preserve"> </w:t>
      </w:r>
      <w:r w:rsidRPr="00815C8A">
        <w:rPr>
          <w:color w:val="000000"/>
          <w:lang w:val="ru-RU"/>
        </w:rPr>
        <w:t xml:space="preserve">декабрь Промежуточная диагностика и итоговая диагностика </w:t>
      </w:r>
      <w:r w:rsidRPr="00815C8A">
        <w:rPr>
          <w:color w:val="000000"/>
          <w:spacing w:val="1652"/>
          <w:lang w:val="ru-RU"/>
        </w:rPr>
        <w:t xml:space="preserve"> </w:t>
      </w:r>
      <w:r w:rsidRPr="00815C8A">
        <w:rPr>
          <w:color w:val="000000"/>
          <w:lang w:val="ru-RU"/>
        </w:rPr>
        <w:t>апрель Дополнительные элементы:</w:t>
      </w:r>
    </w:p>
    <w:p w:rsidR="006F4FD6" w:rsidRPr="00815C8A" w:rsidRDefault="00815C8A">
      <w:pPr>
        <w:spacing w:before="20" w:line="265" w:lineRule="atLeast"/>
        <w:ind w:left="436" w:right="-200"/>
        <w:jc w:val="both"/>
        <w:rPr>
          <w:lang w:val="ru-RU"/>
        </w:rPr>
      </w:pPr>
      <w:r w:rsidRPr="00815C8A">
        <w:rPr>
          <w:color w:val="000000"/>
          <w:lang w:val="ru-RU"/>
        </w:rPr>
        <w:t>Открытое занятие</w:t>
      </w:r>
      <w:r w:rsidRPr="00815C8A">
        <w:rPr>
          <w:color w:val="000000"/>
          <w:spacing w:val="5318"/>
          <w:lang w:val="ru-RU"/>
        </w:rPr>
        <w:t xml:space="preserve"> </w:t>
      </w:r>
      <w:r w:rsidRPr="00815C8A">
        <w:rPr>
          <w:color w:val="000000"/>
          <w:lang w:val="ru-RU"/>
        </w:rPr>
        <w:t>-</w:t>
      </w:r>
    </w:p>
    <w:p w:rsidR="006F4FD6" w:rsidRPr="00815C8A" w:rsidRDefault="00815C8A">
      <w:pPr>
        <w:spacing w:before="1" w:line="285" w:lineRule="atLeast"/>
        <w:ind w:left="436" w:right="411"/>
        <w:rPr>
          <w:lang w:val="ru-RU"/>
        </w:rPr>
      </w:pPr>
      <w:r w:rsidRPr="00815C8A">
        <w:rPr>
          <w:color w:val="000000"/>
          <w:lang w:val="ru-RU"/>
        </w:rPr>
        <w:t>Итоговое занятие</w:t>
      </w:r>
      <w:r w:rsidRPr="00815C8A">
        <w:rPr>
          <w:color w:val="000000"/>
          <w:spacing w:val="5369"/>
          <w:lang w:val="ru-RU"/>
        </w:rPr>
        <w:t xml:space="preserve"> </w:t>
      </w:r>
      <w:r w:rsidRPr="00815C8A">
        <w:rPr>
          <w:color w:val="000000"/>
          <w:lang w:val="ru-RU"/>
        </w:rPr>
        <w:t>май Родительские собрания</w:t>
      </w:r>
      <w:r w:rsidRPr="00815C8A">
        <w:rPr>
          <w:color w:val="000000"/>
          <w:spacing w:val="4760"/>
          <w:lang w:val="ru-RU"/>
        </w:rPr>
        <w:t xml:space="preserve"> </w:t>
      </w:r>
      <w:r w:rsidRPr="00815C8A">
        <w:rPr>
          <w:color w:val="000000"/>
          <w:lang w:val="ru-RU"/>
        </w:rPr>
        <w:t>дистанционное Окончание учебных занятий</w:t>
      </w:r>
      <w:r w:rsidRPr="00815C8A">
        <w:rPr>
          <w:color w:val="000000"/>
          <w:spacing w:val="4595"/>
          <w:lang w:val="ru-RU"/>
        </w:rPr>
        <w:t xml:space="preserve"> </w:t>
      </w:r>
      <w:r w:rsidRPr="00815C8A">
        <w:rPr>
          <w:color w:val="000000"/>
          <w:lang w:val="ru-RU"/>
        </w:rPr>
        <w:t>24</w:t>
      </w:r>
      <w:r w:rsidRPr="00815C8A">
        <w:rPr>
          <w:color w:val="000000"/>
          <w:spacing w:val="60"/>
          <w:lang w:val="ru-RU"/>
        </w:rPr>
        <w:t xml:space="preserve"> </w:t>
      </w:r>
      <w:r w:rsidRPr="00815C8A">
        <w:rPr>
          <w:color w:val="000000"/>
          <w:lang w:val="ru-RU"/>
        </w:rPr>
        <w:t>мая</w:t>
      </w:r>
    </w:p>
    <w:p w:rsidR="006F4FD6" w:rsidRDefault="00815C8A">
      <w:pPr>
        <w:spacing w:before="666" w:line="310" w:lineRule="atLeast"/>
        <w:ind w:left="2948"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Условия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реализации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6F4FD6" w:rsidRPr="00815C8A" w:rsidRDefault="00815C8A">
      <w:pPr>
        <w:numPr>
          <w:ilvl w:val="0"/>
          <w:numId w:val="40"/>
        </w:numPr>
        <w:spacing w:line="643" w:lineRule="atLeast"/>
        <w:ind w:right="-20"/>
        <w:jc w:val="both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 xml:space="preserve">Материально-технические условия для реализации программы </w:t>
      </w:r>
      <w:r w:rsidRPr="00815C8A">
        <w:rPr>
          <w:color w:val="000000"/>
          <w:sz w:val="28"/>
          <w:szCs w:val="28"/>
          <w:lang w:val="ru-RU"/>
        </w:rPr>
        <w:t>Таблица № 2</w:t>
      </w:r>
    </w:p>
    <w:p w:rsidR="006F4FD6" w:rsidRPr="00815C8A" w:rsidRDefault="00815C8A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815C8A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750"/>
      </w:tblGrid>
      <w:tr w:rsidR="006F4FD6">
        <w:trPr>
          <w:trHeight w:hRule="exact"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4" w:type="dxa"/>
              <w:right w:w="119" w:type="dxa"/>
            </w:tcMar>
            <w:vAlign w:val="center"/>
          </w:tcPr>
          <w:p w:rsidR="006F4FD6" w:rsidRDefault="00815C8A">
            <w:pPr>
              <w:spacing w:before="1" w:line="321" w:lineRule="atLeast"/>
              <w:ind w:firstLine="5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6F4FD6" w:rsidRPr="00815C8A" w:rsidRDefault="00815C8A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815C8A">
              <w:rPr>
                <w:color w:val="000000"/>
                <w:sz w:val="28"/>
                <w:szCs w:val="28"/>
                <w:lang w:val="ru-RU"/>
              </w:rPr>
              <w:t>Наименование оборудования/инвентаря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6" w:type="dxa"/>
            </w:tcMar>
            <w:vAlign w:val="center"/>
          </w:tcPr>
          <w:p w:rsidR="006F4FD6" w:rsidRDefault="00815C8A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2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6F4FD6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10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Персональный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компьютер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62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F4FD6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892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F4FD6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94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Интерактивная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F4FD6" w:rsidRDefault="00815C8A">
      <w:pPr>
        <w:numPr>
          <w:ilvl w:val="0"/>
          <w:numId w:val="41"/>
        </w:numPr>
        <w:spacing w:before="334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Характеристика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помещений</w:t>
      </w:r>
      <w:proofErr w:type="spellEnd"/>
    </w:p>
    <w:p w:rsidR="006F4FD6" w:rsidRPr="00815C8A" w:rsidRDefault="00815C8A">
      <w:pPr>
        <w:spacing w:line="321" w:lineRule="atLeast"/>
        <w:ind w:left="578" w:right="-75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       Для занятий туризмом выделен компьютерный класс МБОУ СШ № 2 п. </w:t>
      </w:r>
      <w:r w:rsidRPr="00815C8A">
        <w:rPr>
          <w:color w:val="000000"/>
          <w:spacing w:val="1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Усть-Камчатск. </w:t>
      </w:r>
      <w:r w:rsidRPr="00815C8A">
        <w:rPr>
          <w:color w:val="000000"/>
          <w:spacing w:val="12"/>
          <w:sz w:val="28"/>
          <w:szCs w:val="28"/>
          <w:lang w:val="ru-RU"/>
        </w:rPr>
        <w:t xml:space="preserve"> </w:t>
      </w:r>
      <w:proofErr w:type="gramStart"/>
      <w:r w:rsidRPr="00815C8A">
        <w:rPr>
          <w:color w:val="000000"/>
          <w:sz w:val="28"/>
          <w:szCs w:val="28"/>
          <w:lang w:val="ru-RU"/>
        </w:rPr>
        <w:t xml:space="preserve">В </w:t>
      </w:r>
      <w:r w:rsidRPr="00815C8A">
        <w:rPr>
          <w:color w:val="000000"/>
          <w:spacing w:val="1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компьютерном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1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классе </w:t>
      </w:r>
      <w:r w:rsidRPr="00815C8A">
        <w:rPr>
          <w:color w:val="000000"/>
          <w:spacing w:val="1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находятся </w:t>
      </w:r>
      <w:r w:rsidRPr="00815C8A">
        <w:rPr>
          <w:color w:val="000000"/>
          <w:spacing w:val="1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10 </w:t>
      </w:r>
      <w:r w:rsidRPr="00815C8A">
        <w:rPr>
          <w:color w:val="000000"/>
          <w:spacing w:val="1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компьютеров. Площадь компьютерного класса позволяет проводить занятия. </w:t>
      </w:r>
    </w:p>
    <w:p w:rsidR="006F4FD6" w:rsidRPr="00815C8A" w:rsidRDefault="00815C8A">
      <w:pPr>
        <w:numPr>
          <w:ilvl w:val="0"/>
          <w:numId w:val="42"/>
        </w:numPr>
        <w:spacing w:before="333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>Информационно-методическое условия реализации программы.</w:t>
      </w:r>
    </w:p>
    <w:p w:rsidR="006F4FD6" w:rsidRPr="00815C8A" w:rsidRDefault="00815C8A">
      <w:pPr>
        <w:spacing w:before="622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815C8A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546"/>
      </w:tblGrid>
      <w:tr w:rsidR="006F4FD6">
        <w:trPr>
          <w:trHeight w:hRule="exact" w:val="7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9" w:type="dxa"/>
            </w:tcMar>
          </w:tcPr>
          <w:p w:rsidR="006F4FD6" w:rsidRDefault="00815C8A">
            <w:pPr>
              <w:spacing w:before="5"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1" w:type="dxa"/>
            </w:tcMar>
          </w:tcPr>
          <w:p w:rsidR="006F4FD6" w:rsidRDefault="00815C8A">
            <w:pPr>
              <w:spacing w:before="6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пособия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94" w:type="dxa"/>
            </w:tcMar>
          </w:tcPr>
          <w:p w:rsidR="006F4FD6" w:rsidRDefault="00815C8A">
            <w:pPr>
              <w:spacing w:before="6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Область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</w:tr>
      <w:tr w:rsidR="006F4FD6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  <w:vAlign w:val="center"/>
          </w:tcPr>
          <w:p w:rsidR="006F4FD6" w:rsidRDefault="00815C8A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84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http://www.ict.edu.ru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1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</w:tr>
      <w:tr w:rsidR="006F4FD6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2" w:type="dxa"/>
            </w:tcMar>
            <w:vAlign w:val="center"/>
          </w:tcPr>
          <w:p w:rsidR="006F4FD6" w:rsidRDefault="00815C8A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http://window.edu.ru/window_catalog/pdf2txt?p_id =34442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1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</w:tr>
    </w:tbl>
    <w:p w:rsidR="006F4FD6" w:rsidRDefault="00815C8A">
      <w:pPr>
        <w:spacing w:before="105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546"/>
      </w:tblGrid>
      <w:tr w:rsidR="006F4FD6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6F4FD6" w:rsidRDefault="00815C8A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1" w:type="dxa"/>
            </w:tcMar>
            <w:vAlign w:val="center"/>
          </w:tcPr>
          <w:p w:rsidR="006F4FD6" w:rsidRDefault="00815C8A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http://www.informika.ru/about/informatization_pub /about/276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1" w:type="dxa"/>
            </w:tcMar>
          </w:tcPr>
          <w:p w:rsidR="006F4FD6" w:rsidRDefault="00815C8A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</w:tr>
      <w:tr w:rsidR="006F4FD6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78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http://www.npstoik.ru/vio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1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</w:tr>
      <w:tr w:rsidR="006F4FD6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27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http://www.ito.su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1" w:type="dxa"/>
            </w:tcMar>
            <w:vAlign w:val="center"/>
          </w:tcPr>
          <w:p w:rsidR="006F4FD6" w:rsidRDefault="00815C8A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</w:tr>
    </w:tbl>
    <w:p w:rsidR="006F4FD6" w:rsidRDefault="00815C8A">
      <w:pPr>
        <w:numPr>
          <w:ilvl w:val="0"/>
          <w:numId w:val="43"/>
        </w:numPr>
        <w:spacing w:before="32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Использование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68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дистанционных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68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образовательных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>технологий при реализации программы</w:t>
      </w:r>
      <w:r w:rsidRPr="00815C8A">
        <w:rPr>
          <w:color w:val="000000"/>
          <w:sz w:val="28"/>
          <w:szCs w:val="28"/>
          <w:lang w:val="ru-RU"/>
        </w:rPr>
        <w:t xml:space="preserve"> не предусмотрено.</w:t>
      </w:r>
    </w:p>
    <w:p w:rsidR="006F4FD6" w:rsidRPr="00815C8A" w:rsidRDefault="00815C8A">
      <w:pPr>
        <w:numPr>
          <w:ilvl w:val="0"/>
          <w:numId w:val="4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b/>
          <w:bCs/>
          <w:color w:val="000000"/>
          <w:sz w:val="28"/>
          <w:szCs w:val="28"/>
          <w:lang w:val="ru-RU"/>
        </w:rPr>
        <w:t>Реализация программ в сетевой форме</w:t>
      </w:r>
      <w:r w:rsidRPr="00815C8A">
        <w:rPr>
          <w:color w:val="000000"/>
          <w:sz w:val="28"/>
          <w:szCs w:val="28"/>
          <w:lang w:val="ru-RU"/>
        </w:rPr>
        <w:t xml:space="preserve"> не предусмотрена.</w:t>
      </w:r>
    </w:p>
    <w:p w:rsidR="006F4FD6" w:rsidRDefault="00815C8A">
      <w:pPr>
        <w:numPr>
          <w:ilvl w:val="1"/>
          <w:numId w:val="44"/>
        </w:numPr>
        <w:spacing w:before="656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Список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литературы</w:t>
      </w:r>
      <w:proofErr w:type="spellEnd"/>
      <w:r>
        <w:rPr>
          <w:color w:val="000000"/>
          <w:sz w:val="28"/>
          <w:szCs w:val="28"/>
        </w:rPr>
        <w:t>.</w:t>
      </w:r>
    </w:p>
    <w:p w:rsidR="006F4FD6" w:rsidRDefault="00815C8A">
      <w:pPr>
        <w:numPr>
          <w:ilvl w:val="0"/>
          <w:numId w:val="45"/>
        </w:numPr>
        <w:spacing w:before="332" w:line="310" w:lineRule="atLeast"/>
        <w:ind w:right="-200"/>
        <w:jc w:val="both"/>
        <w:rPr>
          <w:sz w:val="28"/>
          <w:szCs w:val="28"/>
        </w:rPr>
      </w:pPr>
      <w:r w:rsidRPr="00815C8A">
        <w:rPr>
          <w:color w:val="000000"/>
          <w:sz w:val="28"/>
          <w:szCs w:val="28"/>
          <w:lang w:val="ru-RU"/>
        </w:rPr>
        <w:t xml:space="preserve">Дуванов А.А., Азы информатики. </w:t>
      </w:r>
      <w:proofErr w:type="spellStart"/>
      <w:r>
        <w:rPr>
          <w:color w:val="000000"/>
          <w:sz w:val="28"/>
          <w:szCs w:val="28"/>
        </w:rPr>
        <w:t>Рисуем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Книга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ученика. - СПб.: БХВ-Петербург, 2005. - 352с.: ил. </w:t>
      </w:r>
    </w:p>
    <w:p w:rsidR="006F4FD6" w:rsidRDefault="00815C8A">
      <w:pPr>
        <w:numPr>
          <w:ilvl w:val="0"/>
          <w:numId w:val="46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Дуванов </w:t>
      </w:r>
      <w:r w:rsidRPr="00815C8A">
        <w:rPr>
          <w:color w:val="000000"/>
          <w:spacing w:val="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А.А.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, </w:t>
      </w:r>
      <w:r w:rsidRPr="00815C8A">
        <w:rPr>
          <w:color w:val="000000"/>
          <w:spacing w:val="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Азы </w:t>
      </w:r>
      <w:r w:rsidRPr="00815C8A">
        <w:rPr>
          <w:color w:val="000000"/>
          <w:spacing w:val="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информатики. </w:t>
      </w:r>
      <w:r w:rsidRPr="00815C8A">
        <w:rPr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Рисуем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компьютере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Книга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F4FD6" w:rsidRPr="00815C8A" w:rsidRDefault="00815C8A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 xml:space="preserve">учителя. - СПб.: БХВ- Петербург, 2005. - 352с.: ил. </w:t>
      </w:r>
    </w:p>
    <w:p w:rsidR="006F4FD6" w:rsidRPr="00815C8A" w:rsidRDefault="00815C8A">
      <w:pPr>
        <w:numPr>
          <w:ilvl w:val="0"/>
          <w:numId w:val="4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815C8A">
        <w:rPr>
          <w:color w:val="000000"/>
          <w:sz w:val="28"/>
          <w:szCs w:val="28"/>
          <w:lang w:val="ru-RU"/>
        </w:rPr>
        <w:t xml:space="preserve">Практические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задания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по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курсу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«Пользователь </w:t>
      </w:r>
      <w:r w:rsidRPr="00815C8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персонального </w:t>
      </w:r>
    </w:p>
    <w:p w:rsidR="006F4FD6" w:rsidRDefault="00815C8A">
      <w:pPr>
        <w:spacing w:line="321" w:lineRule="atLeast"/>
        <w:ind w:left="436" w:right="-90"/>
        <w:jc w:val="both"/>
        <w:rPr>
          <w:sz w:val="28"/>
          <w:szCs w:val="28"/>
        </w:rPr>
      </w:pPr>
      <w:r w:rsidRPr="00815C8A">
        <w:rPr>
          <w:color w:val="000000"/>
          <w:sz w:val="28"/>
          <w:szCs w:val="28"/>
          <w:lang w:val="ru-RU"/>
        </w:rPr>
        <w:t xml:space="preserve">компьютера». </w:t>
      </w:r>
      <w:r w:rsidRPr="00815C8A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815C8A">
        <w:rPr>
          <w:color w:val="000000"/>
          <w:sz w:val="28"/>
          <w:szCs w:val="28"/>
          <w:lang w:val="ru-RU"/>
        </w:rPr>
        <w:t xml:space="preserve">Методическое </w:t>
      </w:r>
      <w:r w:rsidRPr="00815C8A">
        <w:rPr>
          <w:color w:val="000000"/>
          <w:spacing w:val="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пособие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. </w:t>
      </w:r>
      <w:r w:rsidRPr="00815C8A">
        <w:rPr>
          <w:color w:val="000000"/>
          <w:spacing w:val="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/</w:t>
      </w:r>
      <w:proofErr w:type="gramStart"/>
      <w:r w:rsidRPr="00815C8A">
        <w:rPr>
          <w:color w:val="000000"/>
          <w:sz w:val="28"/>
          <w:szCs w:val="28"/>
          <w:lang w:val="ru-RU"/>
        </w:rPr>
        <w:t xml:space="preserve">Разработано: </w:t>
      </w:r>
      <w:r w:rsidRPr="00815C8A">
        <w:rPr>
          <w:color w:val="000000"/>
          <w:spacing w:val="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В.П.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r w:rsidRPr="00815C8A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proofErr w:type="gramStart"/>
      <w:r w:rsidRPr="00815C8A">
        <w:rPr>
          <w:color w:val="000000"/>
          <w:sz w:val="28"/>
          <w:szCs w:val="28"/>
          <w:lang w:val="ru-RU"/>
        </w:rPr>
        <w:t>Жуланова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, </w:t>
      </w:r>
      <w:r w:rsidRPr="00815C8A">
        <w:rPr>
          <w:color w:val="000000"/>
          <w:spacing w:val="2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>Е.О.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5C8A">
        <w:rPr>
          <w:color w:val="000000"/>
          <w:sz w:val="28"/>
          <w:szCs w:val="28"/>
          <w:lang w:val="ru-RU"/>
        </w:rPr>
        <w:t>Казадаева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, О.Л. Колпаков, В.Н. </w:t>
      </w:r>
      <w:proofErr w:type="spellStart"/>
      <w:r w:rsidRPr="00815C8A">
        <w:rPr>
          <w:color w:val="000000"/>
          <w:sz w:val="28"/>
          <w:szCs w:val="28"/>
          <w:lang w:val="ru-RU"/>
        </w:rPr>
        <w:t>Борздун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, М.А. </w:t>
      </w:r>
      <w:proofErr w:type="spellStart"/>
      <w:r w:rsidRPr="00815C8A">
        <w:rPr>
          <w:color w:val="000000"/>
          <w:sz w:val="28"/>
          <w:szCs w:val="28"/>
          <w:lang w:val="ru-RU"/>
        </w:rPr>
        <w:t>Анисова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 , О.Н. </w:t>
      </w:r>
      <w:proofErr w:type="spellStart"/>
      <w:r w:rsidRPr="00815C8A">
        <w:rPr>
          <w:color w:val="000000"/>
          <w:sz w:val="28"/>
          <w:szCs w:val="28"/>
          <w:lang w:val="ru-RU"/>
        </w:rPr>
        <w:t>Тырина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, Н.Н. </w:t>
      </w:r>
      <w:proofErr w:type="spellStart"/>
      <w:r w:rsidRPr="00815C8A">
        <w:rPr>
          <w:color w:val="000000"/>
          <w:sz w:val="28"/>
          <w:szCs w:val="28"/>
          <w:lang w:val="ru-RU"/>
        </w:rPr>
        <w:t>Тырина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-Кемерово: </w:t>
      </w:r>
      <w:proofErr w:type="spellStart"/>
      <w:r w:rsidRPr="00815C8A">
        <w:rPr>
          <w:color w:val="000000"/>
          <w:sz w:val="28"/>
          <w:szCs w:val="28"/>
          <w:lang w:val="ru-RU"/>
        </w:rPr>
        <w:t>КРИПКиПРО</w:t>
      </w:r>
      <w:proofErr w:type="spellEnd"/>
      <w:r w:rsidRPr="00815C8A">
        <w:rPr>
          <w:color w:val="000000"/>
          <w:sz w:val="28"/>
          <w:szCs w:val="28"/>
          <w:lang w:val="ru-RU"/>
        </w:rPr>
        <w:t xml:space="preserve">.- </w:t>
      </w:r>
      <w:r>
        <w:rPr>
          <w:color w:val="000000"/>
          <w:sz w:val="28"/>
          <w:szCs w:val="28"/>
        </w:rPr>
        <w:t xml:space="preserve">2003. </w:t>
      </w:r>
    </w:p>
    <w:p w:rsidR="006F4FD6" w:rsidRPr="00815C8A" w:rsidRDefault="00815C8A">
      <w:pPr>
        <w:numPr>
          <w:ilvl w:val="0"/>
          <w:numId w:val="4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815C8A">
        <w:rPr>
          <w:color w:val="000000"/>
          <w:sz w:val="28"/>
          <w:szCs w:val="28"/>
          <w:lang w:val="ru-RU"/>
        </w:rPr>
        <w:t>Сидорова С.В., Информатика. 5-7 классы: материалы к урокам/авт.-</w:t>
      </w:r>
    </w:p>
    <w:p w:rsidR="006F4FD6" w:rsidRPr="00F338B8" w:rsidRDefault="00815C8A" w:rsidP="00F338B8">
      <w:pPr>
        <w:spacing w:before="10" w:line="310" w:lineRule="atLeast"/>
        <w:ind w:left="436" w:right="-200"/>
        <w:jc w:val="both"/>
        <w:rPr>
          <w:sz w:val="28"/>
          <w:szCs w:val="28"/>
          <w:lang w:val="ru-RU"/>
        </w:rPr>
        <w:sectPr w:rsidR="006F4FD6" w:rsidRPr="00F338B8">
          <w:type w:val="continuous"/>
          <w:pgSz w:w="11906" w:h="16838"/>
          <w:pgMar w:top="1120" w:right="670" w:bottom="1120" w:left="1407" w:header="720" w:footer="720" w:gutter="0"/>
          <w:cols w:space="720"/>
        </w:sectPr>
      </w:pPr>
      <w:r w:rsidRPr="00815C8A">
        <w:rPr>
          <w:color w:val="000000"/>
          <w:sz w:val="28"/>
          <w:szCs w:val="28"/>
          <w:lang w:val="ru-RU"/>
        </w:rPr>
        <w:t xml:space="preserve">сост. </w:t>
      </w:r>
      <w:r w:rsidRPr="00815C8A">
        <w:rPr>
          <w:color w:val="000000"/>
          <w:spacing w:val="61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С.В. </w:t>
      </w:r>
      <w:r w:rsidRPr="00815C8A">
        <w:rPr>
          <w:color w:val="000000"/>
          <w:spacing w:val="615"/>
          <w:sz w:val="28"/>
          <w:szCs w:val="28"/>
          <w:lang w:val="ru-RU"/>
        </w:rPr>
        <w:t xml:space="preserve"> </w:t>
      </w:r>
      <w:proofErr w:type="gramStart"/>
      <w:r w:rsidRPr="00815C8A">
        <w:rPr>
          <w:color w:val="000000"/>
          <w:sz w:val="28"/>
          <w:szCs w:val="28"/>
          <w:lang w:val="ru-RU"/>
        </w:rPr>
        <w:t>Сидорова.</w:t>
      </w:r>
      <w:proofErr w:type="gramEnd"/>
      <w:r w:rsidRPr="00815C8A">
        <w:rPr>
          <w:color w:val="000000"/>
          <w:sz w:val="28"/>
          <w:szCs w:val="28"/>
          <w:lang w:val="ru-RU"/>
        </w:rPr>
        <w:t xml:space="preserve">- </w:t>
      </w:r>
      <w:r w:rsidRPr="00815C8A">
        <w:rPr>
          <w:color w:val="000000"/>
          <w:spacing w:val="61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Волгоград: </w:t>
      </w:r>
      <w:r w:rsidRPr="00815C8A">
        <w:rPr>
          <w:color w:val="000000"/>
          <w:spacing w:val="615"/>
          <w:sz w:val="28"/>
          <w:szCs w:val="28"/>
          <w:lang w:val="ru-RU"/>
        </w:rPr>
        <w:t xml:space="preserve"> </w:t>
      </w:r>
      <w:r w:rsidRPr="00815C8A">
        <w:rPr>
          <w:color w:val="000000"/>
          <w:sz w:val="28"/>
          <w:szCs w:val="28"/>
          <w:lang w:val="ru-RU"/>
        </w:rPr>
        <w:t xml:space="preserve">Учитель, </w:t>
      </w:r>
      <w:r w:rsidRPr="00815C8A">
        <w:rPr>
          <w:color w:val="000000"/>
          <w:spacing w:val="615"/>
          <w:sz w:val="28"/>
          <w:szCs w:val="28"/>
          <w:lang w:val="ru-RU"/>
        </w:rPr>
        <w:t xml:space="preserve"> </w:t>
      </w:r>
      <w:r w:rsidR="00F338B8">
        <w:rPr>
          <w:color w:val="000000"/>
          <w:sz w:val="28"/>
          <w:szCs w:val="28"/>
          <w:lang w:val="ru-RU"/>
        </w:rPr>
        <w:t>2008</w:t>
      </w:r>
      <w:bookmarkStart w:id="0" w:name="_GoBack"/>
      <w:bookmarkEnd w:id="0"/>
    </w:p>
    <w:p w:rsidR="006F4FD6" w:rsidRPr="00F338B8" w:rsidRDefault="006F4FD6" w:rsidP="00F338B8">
      <w:pPr>
        <w:spacing w:before="735" w:line="310" w:lineRule="atLeast"/>
        <w:ind w:right="-20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sectPr w:rsidR="006F4FD6" w:rsidRPr="00F338B8" w:rsidSect="00F338B8">
      <w:pgSz w:w="16838" w:h="11906"/>
      <w:pgMar w:top="1120" w:right="821" w:bottom="96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A0E4CF9E">
      <w:start w:val="1"/>
      <w:numFmt w:val="bullet"/>
      <w:lvlText w:val=""/>
      <w:lvlJc w:val="left"/>
      <w:pPr>
        <w:tabs>
          <w:tab w:val="num" w:pos="595"/>
        </w:tabs>
        <w:ind w:left="595" w:hanging="50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7A28C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2E3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20EE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22D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C48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6C27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BE36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C8C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CEE1E48">
      <w:start w:val="1"/>
      <w:numFmt w:val="bullet"/>
      <w:lvlText w:val=""/>
      <w:lvlJc w:val="left"/>
      <w:pPr>
        <w:tabs>
          <w:tab w:val="num" w:pos="595"/>
        </w:tabs>
        <w:ind w:left="595" w:hanging="50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1B249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CE27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46B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25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341C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46B4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CE5D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72B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0FDA8176">
      <w:start w:val="1"/>
      <w:numFmt w:val="bullet"/>
      <w:lvlText w:val=""/>
      <w:lvlJc w:val="left"/>
      <w:pPr>
        <w:tabs>
          <w:tab w:val="num" w:pos="595"/>
        </w:tabs>
        <w:ind w:left="595" w:hanging="50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FEF46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D6C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701E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DC57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CAA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C45B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AEAD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3C5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10"/>
      <w:numFmt w:val="decimal"/>
      <w:lvlText w:val="%1."/>
      <w:lvlJc w:val="left"/>
      <w:pPr>
        <w:tabs>
          <w:tab w:val="num" w:pos="1852"/>
        </w:tabs>
        <w:ind w:left="1852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hybridMultilevel"/>
    <w:tmpl w:val="0000000E"/>
    <w:lvl w:ilvl="0" w:tplc="A274C19A">
      <w:start w:val="1"/>
      <w:numFmt w:val="bullet"/>
      <w:lvlText w:val="-"/>
      <w:lvlJc w:val="left"/>
      <w:pPr>
        <w:tabs>
          <w:tab w:val="num" w:pos="1618"/>
        </w:tabs>
        <w:ind w:left="1618" w:hanging="47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22A8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A64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1CE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AD3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905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D05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F483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503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3DEAC898">
      <w:start w:val="1"/>
      <w:numFmt w:val="bullet"/>
      <w:lvlText w:val="-"/>
      <w:lvlJc w:val="left"/>
      <w:pPr>
        <w:tabs>
          <w:tab w:val="num" w:pos="1307"/>
        </w:tabs>
        <w:ind w:left="1307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8CE1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6CA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241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341D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1875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62BF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2ED9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96C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1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2"/>
      <w:numFmt w:val="decimal"/>
      <w:lvlText w:val="1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3"/>
      <w:numFmt w:val="decimal"/>
      <w:lvlText w:val="1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4"/>
      <w:numFmt w:val="decimal"/>
      <w:lvlText w:val="1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hybridMultilevel"/>
    <w:tmpl w:val="00000014"/>
    <w:lvl w:ilvl="0" w:tplc="3334D736">
      <w:start w:val="1"/>
      <w:numFmt w:val="bullet"/>
      <w:lvlText w:val=""/>
      <w:lvlJc w:val="left"/>
      <w:pPr>
        <w:tabs>
          <w:tab w:val="num" w:pos="720"/>
        </w:tabs>
        <w:ind w:left="720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D7F6AC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26C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E0A3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40DE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CED1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745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8274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DC9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1F2C3BB2">
      <w:start w:val="1"/>
      <w:numFmt w:val="bullet"/>
      <w:lvlText w:val=""/>
      <w:lvlJc w:val="left"/>
      <w:pPr>
        <w:tabs>
          <w:tab w:val="num" w:pos="720"/>
        </w:tabs>
        <w:ind w:left="720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ADA8A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827C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F60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B23D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348A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2289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5862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28E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BC42AAE6">
      <w:start w:val="1"/>
      <w:numFmt w:val="bullet"/>
      <w:lvlText w:val=""/>
      <w:lvlJc w:val="left"/>
      <w:pPr>
        <w:tabs>
          <w:tab w:val="num" w:pos="720"/>
        </w:tabs>
        <w:ind w:left="720" w:hanging="284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DE3A06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186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6C1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E0D4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2838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7CA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BA2F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FAD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lvl w:ilvl="0">
      <w:start w:val="5"/>
      <w:numFmt w:val="decimal"/>
      <w:lvlText w:val="1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hybridMultilevel"/>
    <w:tmpl w:val="00000018"/>
    <w:lvl w:ilvl="0" w:tplc="0FF69126">
      <w:start w:val="1"/>
      <w:numFmt w:val="bullet"/>
      <w:lvlText w:val="-"/>
      <w:lvlJc w:val="left"/>
      <w:pPr>
        <w:tabs>
          <w:tab w:val="num" w:pos="1308"/>
        </w:tabs>
        <w:ind w:left="1308" w:hanging="163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</w:rPr>
    </w:lvl>
    <w:lvl w:ilvl="1" w:tplc="E2DEE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A05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3C2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06A4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DED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009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8C39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F86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46269500">
      <w:start w:val="1"/>
      <w:numFmt w:val="bullet"/>
      <w:lvlText w:val="-"/>
      <w:lvlJc w:val="left"/>
      <w:pPr>
        <w:tabs>
          <w:tab w:val="num" w:pos="1654"/>
        </w:tabs>
        <w:ind w:left="1654" w:hanging="43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7F21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44D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1CD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D65E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8E89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627A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82A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82B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77406844">
      <w:start w:val="1"/>
      <w:numFmt w:val="bullet"/>
      <w:lvlText w:val="-"/>
      <w:lvlJc w:val="left"/>
      <w:pPr>
        <w:tabs>
          <w:tab w:val="num" w:pos="1544"/>
        </w:tabs>
        <w:ind w:left="1544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31E63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2A0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4019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8249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E62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DE37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2CB8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62B6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164829B8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DAE2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02DB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62D4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FA9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20F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0016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A6B8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F06D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F1E47380">
      <w:start w:val="1"/>
      <w:numFmt w:val="bullet"/>
      <w:lvlText w:val="-"/>
      <w:lvlJc w:val="left"/>
      <w:pPr>
        <w:tabs>
          <w:tab w:val="num" w:pos="1404"/>
        </w:tabs>
        <w:ind w:left="1404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FA6C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32C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E64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2238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1697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161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5C93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C62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E9528F3A">
      <w:start w:val="1"/>
      <w:numFmt w:val="bullet"/>
      <w:lvlText w:val="-"/>
      <w:lvlJc w:val="left"/>
      <w:pPr>
        <w:tabs>
          <w:tab w:val="num" w:pos="1340"/>
        </w:tabs>
        <w:ind w:left="1340" w:hanging="19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3AA7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A4D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566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EAFC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8CB0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6EFC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E412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74DA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lvl w:ilvl="0">
      <w:start w:val="6"/>
      <w:numFmt w:val="decimal"/>
      <w:lvlText w:val="1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multilevel"/>
    <w:tmpl w:val="0000001F"/>
    <w:lvl w:ilvl="0">
      <w:start w:val="7"/>
      <w:numFmt w:val="decimal"/>
      <w:lvlText w:val="1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20"/>
    <w:multiLevelType w:val="multilevel"/>
    <w:tmpl w:val="00000020"/>
    <w:lvl w:ilvl="0">
      <w:start w:val="8"/>
      <w:numFmt w:val="decimal"/>
      <w:lvlText w:val="1.%1."/>
      <w:lvlJc w:val="left"/>
      <w:pPr>
        <w:tabs>
          <w:tab w:val="num" w:pos="1166"/>
        </w:tabs>
        <w:ind w:left="436" w:firstLine="1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00000021"/>
    <w:multiLevelType w:val="hybridMultilevel"/>
    <w:tmpl w:val="00000021"/>
    <w:lvl w:ilvl="0" w:tplc="20B89B5A">
      <w:start w:val="1"/>
      <w:numFmt w:val="bullet"/>
      <w:lvlText w:val="-"/>
      <w:lvlJc w:val="left"/>
      <w:pPr>
        <w:tabs>
          <w:tab w:val="num" w:pos="1308"/>
        </w:tabs>
        <w:ind w:left="1308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06E1E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D6E1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DCA5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4AE0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D4F4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A8E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0A58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9A7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C9007A22">
      <w:start w:val="1"/>
      <w:numFmt w:val="bullet"/>
      <w:lvlText w:val="-"/>
      <w:lvlJc w:val="left"/>
      <w:pPr>
        <w:tabs>
          <w:tab w:val="num" w:pos="1308"/>
        </w:tabs>
        <w:ind w:left="1308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EACB8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20BC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661E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9A9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246F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B8B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CA9C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7C0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5AAE18C6">
      <w:start w:val="1"/>
      <w:numFmt w:val="bullet"/>
      <w:lvlText w:val="-"/>
      <w:lvlJc w:val="left"/>
      <w:pPr>
        <w:tabs>
          <w:tab w:val="num" w:pos="1370"/>
        </w:tabs>
        <w:ind w:left="1370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0B63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CAE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CCC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5E07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94C9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641E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FE9B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A24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lvl w:ilvl="0">
      <w:start w:val="11"/>
      <w:numFmt w:val="decimal"/>
      <w:lvlText w:val="1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3481"/>
        </w:tabs>
        <w:ind w:left="3481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6"/>
    <w:multiLevelType w:val="multilevel"/>
    <w:tmpl w:val="00000026"/>
    <w:lvl w:ilvl="0">
      <w:start w:val="3"/>
      <w:numFmt w:val="decimal"/>
      <w:lvlText w:val="%1."/>
      <w:lvlJc w:val="left"/>
      <w:pPr>
        <w:tabs>
          <w:tab w:val="num" w:pos="3669"/>
        </w:tabs>
        <w:ind w:left="3669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7"/>
    <w:multiLevelType w:val="multilevel"/>
    <w:tmpl w:val="00000027"/>
    <w:lvl w:ilvl="0">
      <w:start w:val="4"/>
      <w:numFmt w:val="decimal"/>
      <w:lvlText w:val="%1."/>
      <w:lvlJc w:val="left"/>
      <w:pPr>
        <w:tabs>
          <w:tab w:val="num" w:pos="3247"/>
        </w:tabs>
        <w:ind w:left="3247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5.%1."/>
      <w:lvlJc w:val="left"/>
      <w:pPr>
        <w:tabs>
          <w:tab w:val="num" w:pos="1068"/>
        </w:tabs>
        <w:ind w:left="106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00000029"/>
    <w:multiLevelType w:val="multilevel"/>
    <w:tmpl w:val="00000029"/>
    <w:lvl w:ilvl="0">
      <w:start w:val="2"/>
      <w:numFmt w:val="decimal"/>
      <w:lvlText w:val="5.%1."/>
      <w:lvlJc w:val="left"/>
      <w:pPr>
        <w:tabs>
          <w:tab w:val="num" w:pos="1138"/>
        </w:tabs>
        <w:ind w:left="113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2A"/>
    <w:multiLevelType w:val="multilevel"/>
    <w:tmpl w:val="0000002A"/>
    <w:lvl w:ilvl="0">
      <w:start w:val="3"/>
      <w:numFmt w:val="decimal"/>
      <w:lvlText w:val="5.%1."/>
      <w:lvlJc w:val="left"/>
      <w:pPr>
        <w:tabs>
          <w:tab w:val="num" w:pos="1068"/>
        </w:tabs>
        <w:ind w:left="106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multilevel"/>
    <w:tmpl w:val="0000002B"/>
    <w:lvl w:ilvl="0">
      <w:start w:val="4"/>
      <w:numFmt w:val="decimal"/>
      <w:lvlText w:val="5.%1."/>
      <w:lvlJc w:val="left"/>
      <w:pPr>
        <w:tabs>
          <w:tab w:val="num" w:pos="1852"/>
        </w:tabs>
        <w:ind w:left="1852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lvl w:ilvl="0">
      <w:start w:val="5"/>
      <w:numFmt w:val="decimal"/>
      <w:lvlText w:val="5.%1."/>
      <w:lvlJc w:val="left"/>
      <w:pPr>
        <w:tabs>
          <w:tab w:val="num" w:pos="1866"/>
        </w:tabs>
        <w:ind w:left="1866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6"/>
      <w:numFmt w:val="decimal"/>
      <w:lvlText w:val="%2."/>
      <w:lvlJc w:val="left"/>
      <w:pPr>
        <w:tabs>
          <w:tab w:val="num" w:pos="3960"/>
        </w:tabs>
        <w:ind w:left="3960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0000002E"/>
    <w:multiLevelType w:val="multilevel"/>
    <w:tmpl w:val="0000002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0000002F"/>
    <w:multiLevelType w:val="multilevel"/>
    <w:tmpl w:val="0000002F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6F4FD6"/>
    <w:rsid w:val="006F4FD6"/>
    <w:rsid w:val="00815C8A"/>
    <w:rsid w:val="00F3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52C8D"/>
  <w15:docId w15:val="{05878930-A058-4A84-81BD-EE965C0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2447</Words>
  <Characters>13953</Characters>
  <Application>Microsoft Office Word</Application>
  <DocSecurity>0</DocSecurity>
  <Lines>116</Lines>
  <Paragraphs>32</Paragraphs>
  <ScaleCrop>false</ScaleCrop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2</cp:revision>
  <dcterms:created xsi:type="dcterms:W3CDTF">2024-05-06T03:16:00Z</dcterms:created>
  <dcterms:modified xsi:type="dcterms:W3CDTF">2024-05-06T06:04:00Z</dcterms:modified>
</cp:coreProperties>
</file>